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C9F7" w14:textId="4E0C0DEB" w:rsidR="00E116B5" w:rsidRDefault="00AF625E" w:rsidP="006C2B3C">
      <w:pPr>
        <w:spacing w:after="0" w:line="240" w:lineRule="auto"/>
        <w:jc w:val="center"/>
        <w:outlineLvl w:val="0"/>
        <w:rPr>
          <w:rFonts w:ascii="Bold" w:eastAsia="Times New Roman" w:hAnsi="Bold" w:cs="Times New Roman"/>
          <w:color w:val="000000"/>
          <w:kern w:val="36"/>
          <w:sz w:val="30"/>
          <w:szCs w:val="30"/>
          <w:lang w:eastAsia="ru-RU"/>
        </w:rPr>
      </w:pPr>
      <w:r>
        <w:rPr>
          <w:rFonts w:ascii="Bold" w:eastAsia="Times New Roman" w:hAnsi="Bold" w:cs="Times New Roman"/>
          <w:color w:val="000000"/>
          <w:kern w:val="36"/>
          <w:sz w:val="30"/>
          <w:szCs w:val="30"/>
          <w:lang w:eastAsia="ru-RU"/>
        </w:rPr>
        <w:t>ПРЕСС-РЕЛИЗ</w:t>
      </w:r>
    </w:p>
    <w:p w14:paraId="463D30A5" w14:textId="5525EC10" w:rsidR="00AF625E" w:rsidRDefault="00CC7C50" w:rsidP="006C2B3C">
      <w:pPr>
        <w:spacing w:after="0" w:line="240" w:lineRule="auto"/>
        <w:jc w:val="center"/>
        <w:outlineLvl w:val="0"/>
        <w:rPr>
          <w:rFonts w:ascii="Bold" w:eastAsia="Times New Roman" w:hAnsi="Bold" w:cs="Times New Roman"/>
          <w:color w:val="000000"/>
          <w:kern w:val="36"/>
          <w:sz w:val="30"/>
          <w:szCs w:val="30"/>
          <w:lang w:eastAsia="ru-RU"/>
        </w:rPr>
      </w:pPr>
      <w:r>
        <w:rPr>
          <w:rFonts w:ascii="Bold" w:eastAsia="Times New Roman" w:hAnsi="Bold" w:cs="Times New Roman" w:hint="eastAsia"/>
          <w:color w:val="000000"/>
          <w:kern w:val="36"/>
          <w:sz w:val="30"/>
          <w:szCs w:val="30"/>
          <w:lang w:eastAsia="ru-RU"/>
        </w:rPr>
        <w:t>А</w:t>
      </w:r>
      <w:r>
        <w:rPr>
          <w:rFonts w:ascii="Bold" w:eastAsia="Times New Roman" w:hAnsi="Bold" w:cs="Times New Roman"/>
          <w:color w:val="000000"/>
          <w:kern w:val="36"/>
          <w:sz w:val="30"/>
          <w:szCs w:val="30"/>
          <w:lang w:eastAsia="ru-RU"/>
        </w:rPr>
        <w:t xml:space="preserve">нти-рейтинг </w:t>
      </w:r>
      <w:r w:rsidR="001D2EE7">
        <w:rPr>
          <w:rFonts w:ascii="Bold" w:eastAsia="Times New Roman" w:hAnsi="Bold" w:cs="Times New Roman"/>
          <w:color w:val="000000"/>
          <w:kern w:val="36"/>
          <w:sz w:val="30"/>
          <w:szCs w:val="30"/>
          <w:lang w:eastAsia="ru-RU"/>
        </w:rPr>
        <w:t>МКД</w:t>
      </w:r>
    </w:p>
    <w:p w14:paraId="242C97AA" w14:textId="77777777" w:rsidR="00AF625E" w:rsidRDefault="00AF625E" w:rsidP="00AF625E">
      <w:pPr>
        <w:spacing w:after="0" w:line="240" w:lineRule="auto"/>
        <w:outlineLvl w:val="0"/>
        <w:rPr>
          <w:rFonts w:ascii="Bold" w:eastAsia="Times New Roman" w:hAnsi="Bold" w:cs="Times New Roman"/>
          <w:color w:val="000000"/>
          <w:kern w:val="36"/>
          <w:sz w:val="30"/>
          <w:szCs w:val="30"/>
          <w:lang w:eastAsia="ru-RU"/>
        </w:rPr>
      </w:pPr>
    </w:p>
    <w:p w14:paraId="71E27A13" w14:textId="654AE327" w:rsidR="00507279" w:rsidRDefault="00E116B5" w:rsidP="00E60FF9">
      <w:pPr>
        <w:spacing w:after="0" w:line="240" w:lineRule="auto"/>
        <w:jc w:val="both"/>
        <w:outlineLvl w:val="0"/>
        <w:rPr>
          <w:rFonts w:ascii="Bold" w:eastAsia="Times New Roman" w:hAnsi="Bold" w:cs="Times New Roman"/>
          <w:color w:val="000000"/>
          <w:kern w:val="36"/>
          <w:sz w:val="30"/>
          <w:szCs w:val="30"/>
          <w:lang w:eastAsia="ru-RU"/>
        </w:rPr>
      </w:pPr>
      <w:r>
        <w:rPr>
          <w:rFonts w:ascii="Bold" w:eastAsia="Times New Roman" w:hAnsi="Bold" w:cs="Times New Roman"/>
          <w:color w:val="000000"/>
          <w:kern w:val="36"/>
          <w:sz w:val="30"/>
          <w:szCs w:val="30"/>
          <w:lang w:eastAsia="ru-RU"/>
        </w:rPr>
        <w:t>Единая теплоснабжающая организация на территории Орехово-Зуевского городского округа ООО «ИКС</w:t>
      </w:r>
      <w:r w:rsidR="006C2B3C">
        <w:rPr>
          <w:rFonts w:ascii="Bold" w:eastAsia="Times New Roman" w:hAnsi="Bold" w:cs="Times New Roman"/>
          <w:color w:val="000000"/>
          <w:kern w:val="36"/>
          <w:sz w:val="30"/>
          <w:szCs w:val="30"/>
          <w:lang w:eastAsia="ru-RU"/>
        </w:rPr>
        <w:t xml:space="preserve"> </w:t>
      </w:r>
      <w:r>
        <w:rPr>
          <w:rFonts w:ascii="Bold" w:eastAsia="Times New Roman" w:hAnsi="Bold" w:cs="Times New Roman"/>
          <w:color w:val="000000"/>
          <w:kern w:val="36"/>
          <w:sz w:val="30"/>
          <w:szCs w:val="30"/>
          <w:lang w:eastAsia="ru-RU"/>
        </w:rPr>
        <w:t xml:space="preserve">Орехово-Зуево» </w:t>
      </w:r>
      <w:r w:rsidR="007D3A6A">
        <w:rPr>
          <w:rFonts w:ascii="Bold" w:eastAsia="Times New Roman" w:hAnsi="Bold" w:cs="Times New Roman"/>
          <w:color w:val="000000"/>
          <w:kern w:val="36"/>
          <w:sz w:val="30"/>
          <w:szCs w:val="30"/>
          <w:lang w:eastAsia="ru-RU"/>
        </w:rPr>
        <w:t xml:space="preserve">обеспечивает теплом и горячей </w:t>
      </w:r>
      <w:proofErr w:type="gramStart"/>
      <w:r w:rsidR="007D3A6A">
        <w:rPr>
          <w:rFonts w:ascii="Bold" w:eastAsia="Times New Roman" w:hAnsi="Bold" w:cs="Times New Roman"/>
          <w:color w:val="000000"/>
          <w:kern w:val="36"/>
          <w:sz w:val="30"/>
          <w:szCs w:val="30"/>
          <w:lang w:eastAsia="ru-RU"/>
        </w:rPr>
        <w:t xml:space="preserve">водой  </w:t>
      </w:r>
      <w:r w:rsidR="007D3A6A" w:rsidRPr="00507279">
        <w:rPr>
          <w:rFonts w:ascii="Bold" w:eastAsia="Times New Roman" w:hAnsi="Bold" w:cs="Times New Roman"/>
          <w:color w:val="FF0000"/>
          <w:kern w:val="36"/>
          <w:sz w:val="30"/>
          <w:szCs w:val="30"/>
          <w:lang w:eastAsia="ru-RU"/>
        </w:rPr>
        <w:t>1238</w:t>
      </w:r>
      <w:proofErr w:type="gramEnd"/>
      <w:r w:rsidR="007D3A6A" w:rsidRPr="00507279">
        <w:rPr>
          <w:rFonts w:ascii="Bold" w:eastAsia="Times New Roman" w:hAnsi="Bold" w:cs="Times New Roman"/>
          <w:color w:val="FF0000"/>
          <w:kern w:val="36"/>
          <w:sz w:val="30"/>
          <w:szCs w:val="30"/>
          <w:lang w:eastAsia="ru-RU"/>
        </w:rPr>
        <w:t xml:space="preserve"> </w:t>
      </w:r>
      <w:r w:rsidR="00507279" w:rsidRPr="00507279">
        <w:rPr>
          <w:rFonts w:ascii="Bold" w:eastAsia="Times New Roman" w:hAnsi="Bold" w:cs="Times New Roman"/>
          <w:color w:val="FF0000"/>
          <w:kern w:val="36"/>
          <w:sz w:val="30"/>
          <w:szCs w:val="30"/>
          <w:lang w:eastAsia="ru-RU"/>
        </w:rPr>
        <w:t xml:space="preserve">+ ПИК </w:t>
      </w:r>
      <w:r w:rsidR="007D3A6A">
        <w:rPr>
          <w:rFonts w:ascii="Bold" w:eastAsia="Times New Roman" w:hAnsi="Bold" w:cs="Times New Roman"/>
          <w:color w:val="000000"/>
          <w:kern w:val="36"/>
          <w:sz w:val="30"/>
          <w:szCs w:val="30"/>
          <w:lang w:eastAsia="ru-RU"/>
        </w:rPr>
        <w:t>многокварт</w:t>
      </w:r>
      <w:r w:rsidR="00507279">
        <w:rPr>
          <w:rFonts w:ascii="Bold" w:eastAsia="Times New Roman" w:hAnsi="Bold" w:cs="Times New Roman"/>
          <w:color w:val="000000"/>
          <w:kern w:val="36"/>
          <w:sz w:val="30"/>
          <w:szCs w:val="30"/>
          <w:lang w:eastAsia="ru-RU"/>
        </w:rPr>
        <w:t>и</w:t>
      </w:r>
      <w:r w:rsidR="007D3A6A">
        <w:rPr>
          <w:rFonts w:ascii="Bold" w:eastAsia="Times New Roman" w:hAnsi="Bold" w:cs="Times New Roman"/>
          <w:color w:val="000000"/>
          <w:kern w:val="36"/>
          <w:sz w:val="30"/>
          <w:szCs w:val="30"/>
          <w:lang w:eastAsia="ru-RU"/>
        </w:rPr>
        <w:t>рных домов на территории  Орехово-Зуев</w:t>
      </w:r>
      <w:r w:rsidR="00507279">
        <w:rPr>
          <w:rFonts w:ascii="Bold" w:eastAsia="Times New Roman" w:hAnsi="Bold" w:cs="Times New Roman"/>
          <w:color w:val="000000"/>
          <w:kern w:val="36"/>
          <w:sz w:val="30"/>
          <w:szCs w:val="30"/>
          <w:lang w:eastAsia="ru-RU"/>
        </w:rPr>
        <w:t xml:space="preserve">ского </w:t>
      </w:r>
      <w:proofErr w:type="spellStart"/>
      <w:r w:rsidR="00507279">
        <w:rPr>
          <w:rFonts w:ascii="Bold" w:eastAsia="Times New Roman" w:hAnsi="Bold" w:cs="Times New Roman"/>
          <w:color w:val="000000"/>
          <w:kern w:val="36"/>
          <w:sz w:val="30"/>
          <w:szCs w:val="30"/>
          <w:lang w:eastAsia="ru-RU"/>
        </w:rPr>
        <w:t>г.о</w:t>
      </w:r>
      <w:proofErr w:type="spellEnd"/>
      <w:r w:rsidR="00507279">
        <w:rPr>
          <w:rFonts w:ascii="Bold" w:eastAsia="Times New Roman" w:hAnsi="Bold" w:cs="Times New Roman"/>
          <w:color w:val="000000"/>
          <w:kern w:val="36"/>
          <w:sz w:val="30"/>
          <w:szCs w:val="30"/>
          <w:lang w:eastAsia="ru-RU"/>
        </w:rPr>
        <w:t>. .</w:t>
      </w:r>
    </w:p>
    <w:p w14:paraId="230CAA65" w14:textId="77777777" w:rsidR="00507279" w:rsidRDefault="00507279" w:rsidP="00E60FF9">
      <w:pPr>
        <w:spacing w:after="0" w:line="240" w:lineRule="auto"/>
        <w:jc w:val="both"/>
        <w:outlineLvl w:val="0"/>
        <w:rPr>
          <w:rFonts w:ascii="Bold" w:eastAsia="Times New Roman" w:hAnsi="Bold" w:cs="Times New Roman"/>
          <w:color w:val="000000"/>
          <w:kern w:val="36"/>
          <w:sz w:val="30"/>
          <w:szCs w:val="30"/>
          <w:lang w:eastAsia="ru-RU"/>
        </w:rPr>
      </w:pPr>
      <w:r>
        <w:rPr>
          <w:rFonts w:ascii="Bold" w:eastAsia="Times New Roman" w:hAnsi="Bold" w:cs="Times New Roman"/>
          <w:color w:val="000000"/>
          <w:kern w:val="36"/>
          <w:sz w:val="30"/>
          <w:szCs w:val="30"/>
          <w:lang w:eastAsia="ru-RU"/>
        </w:rPr>
        <w:t xml:space="preserve">По состоянию на 01.08.22 г. задолженность за потребленные коммунальные услуги по отоплению и горячему водоснабжению составляет </w:t>
      </w:r>
      <w:proofErr w:type="spellStart"/>
      <w:r w:rsidRPr="00507279">
        <w:rPr>
          <w:rFonts w:ascii="Bold" w:eastAsia="Times New Roman" w:hAnsi="Bold" w:cs="Times New Roman"/>
          <w:color w:val="FF0000"/>
          <w:kern w:val="36"/>
          <w:sz w:val="30"/>
          <w:szCs w:val="30"/>
          <w:lang w:eastAsia="ru-RU"/>
        </w:rPr>
        <w:t>млн.руб</w:t>
      </w:r>
      <w:proofErr w:type="spellEnd"/>
      <w:r w:rsidRPr="00507279">
        <w:rPr>
          <w:rFonts w:ascii="Bold" w:eastAsia="Times New Roman" w:hAnsi="Bold" w:cs="Times New Roman"/>
          <w:color w:val="FF0000"/>
          <w:kern w:val="36"/>
          <w:sz w:val="30"/>
          <w:szCs w:val="30"/>
          <w:lang w:eastAsia="ru-RU"/>
        </w:rPr>
        <w:t>.</w:t>
      </w:r>
    </w:p>
    <w:p w14:paraId="170F020A" w14:textId="7206A9AB" w:rsidR="00D401EB" w:rsidRDefault="00507279" w:rsidP="00E60FF9">
      <w:pPr>
        <w:spacing w:after="0" w:line="240" w:lineRule="auto"/>
        <w:jc w:val="both"/>
        <w:outlineLvl w:val="0"/>
        <w:rPr>
          <w:rFonts w:ascii="Bold" w:eastAsia="Times New Roman" w:hAnsi="Bold" w:cs="Times New Roman"/>
          <w:color w:val="000000"/>
          <w:kern w:val="36"/>
          <w:sz w:val="30"/>
          <w:szCs w:val="30"/>
          <w:lang w:eastAsia="ru-RU"/>
        </w:rPr>
      </w:pPr>
      <w:r>
        <w:rPr>
          <w:rFonts w:ascii="Bold" w:eastAsia="Times New Roman" w:hAnsi="Bold" w:cs="Times New Roman"/>
          <w:color w:val="000000"/>
          <w:kern w:val="36"/>
          <w:sz w:val="30"/>
          <w:szCs w:val="30"/>
          <w:lang w:eastAsia="ru-RU"/>
        </w:rPr>
        <w:t xml:space="preserve">ООО «ИКС Орехово-Зуево» </w:t>
      </w:r>
      <w:proofErr w:type="gramStart"/>
      <w:r>
        <w:rPr>
          <w:rFonts w:ascii="Bold" w:eastAsia="Times New Roman" w:hAnsi="Bold" w:cs="Times New Roman"/>
          <w:color w:val="000000"/>
          <w:kern w:val="36"/>
          <w:sz w:val="30"/>
          <w:szCs w:val="30"/>
          <w:lang w:eastAsia="ru-RU"/>
        </w:rPr>
        <w:t xml:space="preserve">публикует </w:t>
      </w:r>
      <w:r w:rsidR="001D2EE7">
        <w:rPr>
          <w:rFonts w:ascii="Bold" w:eastAsia="Times New Roman" w:hAnsi="Bold" w:cs="Times New Roman"/>
          <w:color w:val="000000"/>
          <w:kern w:val="36"/>
          <w:sz w:val="30"/>
          <w:szCs w:val="30"/>
          <w:lang w:eastAsia="ru-RU"/>
        </w:rPr>
        <w:t xml:space="preserve"> </w:t>
      </w:r>
      <w:r w:rsidR="00D401EB">
        <w:rPr>
          <w:rFonts w:ascii="Bold" w:eastAsia="Times New Roman" w:hAnsi="Bold" w:cs="Times New Roman"/>
          <w:color w:val="000000"/>
          <w:kern w:val="36"/>
          <w:sz w:val="30"/>
          <w:szCs w:val="30"/>
          <w:lang w:eastAsia="ru-RU"/>
        </w:rPr>
        <w:t>анти</w:t>
      </w:r>
      <w:proofErr w:type="gramEnd"/>
      <w:r w:rsidR="00D401EB">
        <w:rPr>
          <w:rFonts w:ascii="Bold" w:eastAsia="Times New Roman" w:hAnsi="Bold" w:cs="Times New Roman"/>
          <w:color w:val="000000"/>
          <w:kern w:val="36"/>
          <w:sz w:val="30"/>
          <w:szCs w:val="30"/>
          <w:lang w:eastAsia="ru-RU"/>
        </w:rPr>
        <w:t>-рейтинг</w:t>
      </w:r>
      <w:r w:rsidR="001D2EE7">
        <w:rPr>
          <w:rFonts w:ascii="Bold" w:eastAsia="Times New Roman" w:hAnsi="Bold" w:cs="Times New Roman"/>
          <w:color w:val="000000"/>
          <w:kern w:val="36"/>
          <w:sz w:val="30"/>
          <w:szCs w:val="30"/>
          <w:lang w:eastAsia="ru-RU"/>
        </w:rPr>
        <w:t xml:space="preserve"> многоквартирных домов с </w:t>
      </w:r>
      <w:r w:rsidR="00D401EB">
        <w:rPr>
          <w:rFonts w:ascii="Bold" w:eastAsia="Times New Roman" w:hAnsi="Bold" w:cs="Times New Roman"/>
          <w:color w:val="000000"/>
          <w:kern w:val="36"/>
          <w:sz w:val="30"/>
          <w:szCs w:val="30"/>
          <w:lang w:eastAsia="ru-RU"/>
        </w:rPr>
        <w:t xml:space="preserve">указанием собираемости платежей за </w:t>
      </w:r>
      <w:r>
        <w:rPr>
          <w:rFonts w:ascii="Bold" w:eastAsia="Times New Roman" w:hAnsi="Bold" w:cs="Times New Roman"/>
          <w:color w:val="000000"/>
          <w:kern w:val="36"/>
          <w:sz w:val="30"/>
          <w:szCs w:val="30"/>
          <w:lang w:eastAsia="ru-RU"/>
        </w:rPr>
        <w:t xml:space="preserve">коммунальные услуги </w:t>
      </w:r>
      <w:r w:rsidR="00FA620C">
        <w:rPr>
          <w:rFonts w:ascii="Bold" w:eastAsia="Times New Roman" w:hAnsi="Bold" w:cs="Times New Roman"/>
          <w:color w:val="000000"/>
          <w:kern w:val="36"/>
          <w:sz w:val="30"/>
          <w:szCs w:val="30"/>
          <w:lang w:eastAsia="ru-RU"/>
        </w:rPr>
        <w:t>.</w:t>
      </w:r>
    </w:p>
    <w:p w14:paraId="77D63CCE" w14:textId="4997C2CC" w:rsidR="00824B34" w:rsidRDefault="00824B34" w:rsidP="00E60FF9">
      <w:pPr>
        <w:spacing w:after="0" w:line="240" w:lineRule="auto"/>
        <w:jc w:val="both"/>
        <w:outlineLvl w:val="0"/>
      </w:pPr>
      <w:r>
        <w:rPr>
          <w:lang w:eastAsia="ru-RU"/>
        </w:rPr>
        <w:fldChar w:fldCharType="begin"/>
      </w:r>
      <w:r>
        <w:rPr>
          <w:lang w:eastAsia="ru-RU"/>
        </w:rPr>
        <w:instrText xml:space="preserve"> LINK Excel.Sheet.12 "C:\\Users\\lazhieva_E\\Downloads\\район за период с 01.08.20 (1).xlsx" "Лист2!R23C17:R35C20" \a \f 4 \h  \* MERGEFORMAT </w:instrText>
      </w:r>
      <w:r>
        <w:rPr>
          <w:lang w:eastAsia="ru-RU"/>
        </w:rPr>
        <w:fldChar w:fldCharType="separate"/>
      </w:r>
    </w:p>
    <w:tbl>
      <w:tblPr>
        <w:tblW w:w="10774" w:type="dxa"/>
        <w:tblInd w:w="-714" w:type="dxa"/>
        <w:tblLook w:val="04A0" w:firstRow="1" w:lastRow="0" w:firstColumn="1" w:lastColumn="0" w:noHBand="0" w:noVBand="1"/>
      </w:tblPr>
      <w:tblGrid>
        <w:gridCol w:w="1369"/>
        <w:gridCol w:w="5719"/>
        <w:gridCol w:w="2410"/>
        <w:gridCol w:w="1276"/>
      </w:tblGrid>
      <w:tr w:rsidR="00E46021" w:rsidRPr="00824B34" w14:paraId="25636E08" w14:textId="77777777" w:rsidTr="001B6986">
        <w:trPr>
          <w:trHeight w:val="255"/>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4CC78" w14:textId="47673BFF" w:rsidR="00824B34" w:rsidRPr="00824B34" w:rsidRDefault="00824B34" w:rsidP="001B6986">
            <w:pPr>
              <w:spacing w:after="0" w:line="240" w:lineRule="auto"/>
              <w:jc w:val="center"/>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b/>
                <w:bCs/>
                <w:color w:val="000000"/>
                <w:sz w:val="28"/>
                <w:szCs w:val="28"/>
                <w:lang w:eastAsia="ru-RU"/>
              </w:rPr>
              <w:t>Место</w:t>
            </w:r>
            <w:r w:rsidRPr="00824B34">
              <w:rPr>
                <w:rFonts w:ascii="Times New Roman" w:eastAsia="Times New Roman" w:hAnsi="Times New Roman" w:cs="Times New Roman"/>
                <w:color w:val="000000"/>
                <w:sz w:val="28"/>
                <w:szCs w:val="28"/>
                <w:lang w:eastAsia="ru-RU"/>
              </w:rPr>
              <w:t xml:space="preserve"> в </w:t>
            </w:r>
            <w:r w:rsidRPr="00824B34">
              <w:rPr>
                <w:rFonts w:ascii="Times New Roman" w:eastAsia="Times New Roman" w:hAnsi="Times New Roman" w:cs="Times New Roman"/>
                <w:b/>
                <w:bCs/>
                <w:color w:val="000000"/>
                <w:sz w:val="28"/>
                <w:szCs w:val="28"/>
                <w:lang w:eastAsia="ru-RU"/>
              </w:rPr>
              <w:t>анти</w:t>
            </w:r>
            <w:r w:rsidRPr="00824B34">
              <w:rPr>
                <w:rFonts w:ascii="Times New Roman" w:eastAsia="Times New Roman" w:hAnsi="Times New Roman" w:cs="Times New Roman"/>
                <w:color w:val="000000"/>
                <w:sz w:val="28"/>
                <w:szCs w:val="28"/>
                <w:lang w:eastAsia="ru-RU"/>
              </w:rPr>
              <w:t>-</w:t>
            </w:r>
            <w:r w:rsidRPr="00824B34">
              <w:rPr>
                <w:rFonts w:ascii="Times New Roman" w:eastAsia="Times New Roman" w:hAnsi="Times New Roman" w:cs="Times New Roman"/>
                <w:b/>
                <w:bCs/>
                <w:color w:val="000000"/>
                <w:sz w:val="28"/>
                <w:szCs w:val="28"/>
                <w:lang w:eastAsia="ru-RU"/>
              </w:rPr>
              <w:t>рейтинге</w:t>
            </w:r>
          </w:p>
        </w:tc>
        <w:tc>
          <w:tcPr>
            <w:tcW w:w="5719" w:type="dxa"/>
            <w:tcBorders>
              <w:top w:val="single" w:sz="4" w:space="0" w:color="auto"/>
              <w:left w:val="nil"/>
              <w:bottom w:val="single" w:sz="4" w:space="0" w:color="auto"/>
              <w:right w:val="single" w:sz="4" w:space="0" w:color="auto"/>
            </w:tcBorders>
            <w:shd w:val="clear" w:color="auto" w:fill="auto"/>
            <w:noWrap/>
            <w:vAlign w:val="center"/>
            <w:hideMark/>
          </w:tcPr>
          <w:p w14:paraId="1AF4F88E" w14:textId="77777777" w:rsidR="00824B34" w:rsidRPr="00824B34" w:rsidRDefault="00824B34" w:rsidP="001B6986">
            <w:pPr>
              <w:spacing w:after="0" w:line="240" w:lineRule="auto"/>
              <w:jc w:val="center"/>
              <w:rPr>
                <w:rFonts w:ascii="Times New Roman" w:eastAsia="Times New Roman" w:hAnsi="Times New Roman" w:cs="Times New Roman"/>
                <w:b/>
                <w:bCs/>
                <w:color w:val="000000"/>
                <w:sz w:val="28"/>
                <w:szCs w:val="28"/>
                <w:lang w:eastAsia="ru-RU"/>
              </w:rPr>
            </w:pPr>
            <w:r w:rsidRPr="00824B34">
              <w:rPr>
                <w:rFonts w:ascii="Times New Roman" w:eastAsia="Times New Roman" w:hAnsi="Times New Roman" w:cs="Times New Roman"/>
                <w:b/>
                <w:bCs/>
                <w:color w:val="000000"/>
                <w:sz w:val="28"/>
                <w:szCs w:val="28"/>
                <w:lang w:eastAsia="ru-RU"/>
              </w:rPr>
              <w:t>АДРЕС</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FAEAE49" w14:textId="66487B09" w:rsidR="00E46021" w:rsidRDefault="00824B34" w:rsidP="001B6986">
            <w:pPr>
              <w:spacing w:after="0" w:line="240" w:lineRule="auto"/>
              <w:jc w:val="center"/>
              <w:rPr>
                <w:rFonts w:ascii="Times New Roman" w:eastAsia="Times New Roman" w:hAnsi="Times New Roman" w:cs="Times New Roman"/>
                <w:b/>
                <w:bCs/>
                <w:color w:val="000000"/>
                <w:sz w:val="28"/>
                <w:szCs w:val="28"/>
                <w:lang w:eastAsia="ru-RU"/>
              </w:rPr>
            </w:pPr>
            <w:r w:rsidRPr="00824B34">
              <w:rPr>
                <w:rFonts w:ascii="Times New Roman" w:eastAsia="Times New Roman" w:hAnsi="Times New Roman" w:cs="Times New Roman"/>
                <w:b/>
                <w:bCs/>
                <w:color w:val="000000"/>
                <w:sz w:val="28"/>
                <w:szCs w:val="28"/>
                <w:lang w:eastAsia="ru-RU"/>
              </w:rPr>
              <w:t>Сумма долга</w:t>
            </w:r>
            <w:r w:rsidR="00E46021">
              <w:rPr>
                <w:rFonts w:ascii="Times New Roman" w:eastAsia="Times New Roman" w:hAnsi="Times New Roman" w:cs="Times New Roman"/>
                <w:b/>
                <w:bCs/>
                <w:color w:val="000000"/>
                <w:sz w:val="28"/>
                <w:szCs w:val="28"/>
                <w:lang w:eastAsia="ru-RU"/>
              </w:rPr>
              <w:t xml:space="preserve"> за отопление и ГВС</w:t>
            </w:r>
          </w:p>
          <w:p w14:paraId="42F014B6" w14:textId="5E757E93" w:rsidR="00824B34" w:rsidRPr="00824B34" w:rsidRDefault="00FA620C" w:rsidP="001B698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 01.08.2022 г.</w:t>
            </w:r>
            <w:r w:rsidR="00E46021">
              <w:rPr>
                <w:rFonts w:ascii="Times New Roman" w:eastAsia="Times New Roman" w:hAnsi="Times New Roman" w:cs="Times New Roman"/>
                <w:b/>
                <w:bCs/>
                <w:color w:val="000000"/>
                <w:sz w:val="28"/>
                <w:szCs w:val="28"/>
                <w:lang w:eastAsia="ru-RU"/>
              </w:rPr>
              <w:t>, 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575BA4" w14:textId="77777777" w:rsidR="00824B34" w:rsidRPr="00824B34" w:rsidRDefault="00824B34" w:rsidP="001B6986">
            <w:pPr>
              <w:spacing w:after="0" w:line="240" w:lineRule="auto"/>
              <w:jc w:val="center"/>
              <w:rPr>
                <w:rFonts w:ascii="Times New Roman" w:eastAsia="Times New Roman" w:hAnsi="Times New Roman" w:cs="Times New Roman"/>
                <w:b/>
                <w:bCs/>
                <w:color w:val="000000"/>
                <w:sz w:val="28"/>
                <w:szCs w:val="28"/>
                <w:lang w:eastAsia="ru-RU"/>
              </w:rPr>
            </w:pPr>
            <w:r w:rsidRPr="00824B34">
              <w:rPr>
                <w:rFonts w:ascii="Times New Roman" w:eastAsia="Times New Roman" w:hAnsi="Times New Roman" w:cs="Times New Roman"/>
                <w:b/>
                <w:bCs/>
                <w:color w:val="000000"/>
                <w:sz w:val="28"/>
                <w:szCs w:val="28"/>
                <w:lang w:eastAsia="ru-RU"/>
              </w:rPr>
              <w:t>% сбора</w:t>
            </w:r>
          </w:p>
        </w:tc>
      </w:tr>
      <w:tr w:rsidR="00E46021" w:rsidRPr="00824B34" w14:paraId="6722F3EA" w14:textId="77777777" w:rsidTr="001B6986">
        <w:trPr>
          <w:trHeight w:val="255"/>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280FF5F" w14:textId="77777777" w:rsidR="00824B34" w:rsidRPr="00824B34" w:rsidRDefault="00824B34" w:rsidP="00824B34">
            <w:pPr>
              <w:spacing w:after="0" w:line="240" w:lineRule="auto"/>
              <w:jc w:val="center"/>
              <w:rPr>
                <w:rFonts w:ascii="Times New Roman" w:eastAsia="Times New Roman" w:hAnsi="Times New Roman" w:cs="Times New Roman"/>
                <w:color w:val="000000"/>
                <w:sz w:val="44"/>
                <w:szCs w:val="44"/>
                <w:lang w:eastAsia="ru-RU"/>
              </w:rPr>
            </w:pPr>
            <w:r w:rsidRPr="00824B34">
              <w:rPr>
                <w:rFonts w:ascii="Times New Roman" w:eastAsia="Times New Roman" w:hAnsi="Times New Roman" w:cs="Times New Roman"/>
                <w:color w:val="000000"/>
                <w:sz w:val="44"/>
                <w:szCs w:val="44"/>
                <w:lang w:eastAsia="ru-RU"/>
              </w:rPr>
              <w:t>1</w:t>
            </w:r>
          </w:p>
        </w:tc>
        <w:tc>
          <w:tcPr>
            <w:tcW w:w="5719" w:type="dxa"/>
            <w:tcBorders>
              <w:top w:val="nil"/>
              <w:left w:val="nil"/>
              <w:bottom w:val="single" w:sz="4" w:space="0" w:color="auto"/>
              <w:right w:val="single" w:sz="4" w:space="0" w:color="auto"/>
            </w:tcBorders>
            <w:shd w:val="clear" w:color="auto" w:fill="auto"/>
            <w:noWrap/>
            <w:vAlign w:val="bottom"/>
            <w:hideMark/>
          </w:tcPr>
          <w:p w14:paraId="59D1D0E1"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г. Куровское ул. Кирова, 19</w:t>
            </w:r>
          </w:p>
        </w:tc>
        <w:tc>
          <w:tcPr>
            <w:tcW w:w="2410" w:type="dxa"/>
            <w:tcBorders>
              <w:top w:val="nil"/>
              <w:left w:val="nil"/>
              <w:bottom w:val="single" w:sz="4" w:space="0" w:color="auto"/>
              <w:right w:val="single" w:sz="4" w:space="0" w:color="auto"/>
            </w:tcBorders>
            <w:shd w:val="clear" w:color="auto" w:fill="auto"/>
            <w:noWrap/>
            <w:vAlign w:val="bottom"/>
            <w:hideMark/>
          </w:tcPr>
          <w:p w14:paraId="61471AD5"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 xml:space="preserve">    705 778,27 </w:t>
            </w:r>
          </w:p>
        </w:tc>
        <w:tc>
          <w:tcPr>
            <w:tcW w:w="1276" w:type="dxa"/>
            <w:tcBorders>
              <w:top w:val="nil"/>
              <w:left w:val="nil"/>
              <w:bottom w:val="single" w:sz="4" w:space="0" w:color="auto"/>
              <w:right w:val="single" w:sz="4" w:space="0" w:color="auto"/>
            </w:tcBorders>
            <w:shd w:val="clear" w:color="auto" w:fill="auto"/>
            <w:noWrap/>
            <w:vAlign w:val="bottom"/>
            <w:hideMark/>
          </w:tcPr>
          <w:p w14:paraId="7FDD4813"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14,26%</w:t>
            </w:r>
          </w:p>
        </w:tc>
      </w:tr>
      <w:tr w:rsidR="00E46021" w:rsidRPr="00824B34" w14:paraId="6940A6D5" w14:textId="77777777" w:rsidTr="001B6986">
        <w:trPr>
          <w:trHeight w:val="255"/>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2F45151" w14:textId="77777777" w:rsidR="00824B34" w:rsidRPr="00824B34" w:rsidRDefault="00824B34" w:rsidP="00824B34">
            <w:pPr>
              <w:spacing w:after="0" w:line="240" w:lineRule="auto"/>
              <w:jc w:val="center"/>
              <w:rPr>
                <w:rFonts w:ascii="Times New Roman" w:eastAsia="Times New Roman" w:hAnsi="Times New Roman" w:cs="Times New Roman"/>
                <w:color w:val="000000"/>
                <w:sz w:val="44"/>
                <w:szCs w:val="44"/>
                <w:lang w:eastAsia="ru-RU"/>
              </w:rPr>
            </w:pPr>
            <w:r w:rsidRPr="00824B34">
              <w:rPr>
                <w:rFonts w:ascii="Times New Roman" w:eastAsia="Times New Roman" w:hAnsi="Times New Roman" w:cs="Times New Roman"/>
                <w:color w:val="000000"/>
                <w:sz w:val="44"/>
                <w:szCs w:val="44"/>
                <w:lang w:eastAsia="ru-RU"/>
              </w:rPr>
              <w:t>2</w:t>
            </w:r>
          </w:p>
        </w:tc>
        <w:tc>
          <w:tcPr>
            <w:tcW w:w="5719" w:type="dxa"/>
            <w:tcBorders>
              <w:top w:val="nil"/>
              <w:left w:val="nil"/>
              <w:bottom w:val="single" w:sz="4" w:space="0" w:color="auto"/>
              <w:right w:val="single" w:sz="4" w:space="0" w:color="auto"/>
            </w:tcBorders>
            <w:shd w:val="clear" w:color="auto" w:fill="auto"/>
            <w:noWrap/>
            <w:vAlign w:val="bottom"/>
            <w:hideMark/>
          </w:tcPr>
          <w:p w14:paraId="31E06D30"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 xml:space="preserve">г. </w:t>
            </w:r>
            <w:proofErr w:type="gramStart"/>
            <w:r w:rsidRPr="00824B34">
              <w:rPr>
                <w:rFonts w:ascii="Times New Roman" w:eastAsia="Times New Roman" w:hAnsi="Times New Roman" w:cs="Times New Roman"/>
                <w:color w:val="000000"/>
                <w:sz w:val="28"/>
                <w:szCs w:val="28"/>
                <w:lang w:eastAsia="ru-RU"/>
              </w:rPr>
              <w:t>Дрезна  ул.</w:t>
            </w:r>
            <w:proofErr w:type="gramEnd"/>
            <w:r w:rsidRPr="00824B34">
              <w:rPr>
                <w:rFonts w:ascii="Times New Roman" w:eastAsia="Times New Roman" w:hAnsi="Times New Roman" w:cs="Times New Roman"/>
                <w:color w:val="000000"/>
                <w:sz w:val="28"/>
                <w:szCs w:val="28"/>
                <w:lang w:eastAsia="ru-RU"/>
              </w:rPr>
              <w:t xml:space="preserve"> </w:t>
            </w:r>
            <w:proofErr w:type="spellStart"/>
            <w:r w:rsidRPr="00824B34">
              <w:rPr>
                <w:rFonts w:ascii="Times New Roman" w:eastAsia="Times New Roman" w:hAnsi="Times New Roman" w:cs="Times New Roman"/>
                <w:color w:val="000000"/>
                <w:sz w:val="28"/>
                <w:szCs w:val="28"/>
                <w:lang w:eastAsia="ru-RU"/>
              </w:rPr>
              <w:t>И.Н.Зимина</w:t>
            </w:r>
            <w:proofErr w:type="spellEnd"/>
            <w:r w:rsidRPr="00824B34">
              <w:rPr>
                <w:rFonts w:ascii="Times New Roman" w:eastAsia="Times New Roman" w:hAnsi="Times New Roman" w:cs="Times New Roman"/>
                <w:color w:val="000000"/>
                <w:sz w:val="28"/>
                <w:szCs w:val="28"/>
                <w:lang w:eastAsia="ru-RU"/>
              </w:rPr>
              <w:t>, 10</w:t>
            </w:r>
          </w:p>
        </w:tc>
        <w:tc>
          <w:tcPr>
            <w:tcW w:w="2410" w:type="dxa"/>
            <w:tcBorders>
              <w:top w:val="nil"/>
              <w:left w:val="nil"/>
              <w:bottom w:val="single" w:sz="4" w:space="0" w:color="auto"/>
              <w:right w:val="single" w:sz="4" w:space="0" w:color="auto"/>
            </w:tcBorders>
            <w:shd w:val="clear" w:color="auto" w:fill="auto"/>
            <w:noWrap/>
            <w:vAlign w:val="bottom"/>
            <w:hideMark/>
          </w:tcPr>
          <w:p w14:paraId="09C99F56"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 xml:space="preserve">  1 478 497,33 </w:t>
            </w:r>
          </w:p>
        </w:tc>
        <w:tc>
          <w:tcPr>
            <w:tcW w:w="1276" w:type="dxa"/>
            <w:tcBorders>
              <w:top w:val="nil"/>
              <w:left w:val="nil"/>
              <w:bottom w:val="single" w:sz="4" w:space="0" w:color="auto"/>
              <w:right w:val="single" w:sz="4" w:space="0" w:color="auto"/>
            </w:tcBorders>
            <w:shd w:val="clear" w:color="auto" w:fill="auto"/>
            <w:noWrap/>
            <w:vAlign w:val="bottom"/>
            <w:hideMark/>
          </w:tcPr>
          <w:p w14:paraId="16F25201"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19,95%</w:t>
            </w:r>
          </w:p>
        </w:tc>
      </w:tr>
      <w:tr w:rsidR="00E46021" w:rsidRPr="00824B34" w14:paraId="77E86531" w14:textId="77777777" w:rsidTr="001B6986">
        <w:trPr>
          <w:trHeight w:val="255"/>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704D3B9A" w14:textId="77777777" w:rsidR="00824B34" w:rsidRPr="00824B34" w:rsidRDefault="00824B34" w:rsidP="00824B34">
            <w:pPr>
              <w:spacing w:after="0" w:line="240" w:lineRule="auto"/>
              <w:jc w:val="center"/>
              <w:rPr>
                <w:rFonts w:ascii="Times New Roman" w:eastAsia="Times New Roman" w:hAnsi="Times New Roman" w:cs="Times New Roman"/>
                <w:color w:val="000000"/>
                <w:sz w:val="44"/>
                <w:szCs w:val="44"/>
                <w:lang w:eastAsia="ru-RU"/>
              </w:rPr>
            </w:pPr>
            <w:r w:rsidRPr="00824B34">
              <w:rPr>
                <w:rFonts w:ascii="Times New Roman" w:eastAsia="Times New Roman" w:hAnsi="Times New Roman" w:cs="Times New Roman"/>
                <w:color w:val="000000"/>
                <w:sz w:val="44"/>
                <w:szCs w:val="44"/>
                <w:lang w:eastAsia="ru-RU"/>
              </w:rPr>
              <w:t>3</w:t>
            </w:r>
          </w:p>
        </w:tc>
        <w:tc>
          <w:tcPr>
            <w:tcW w:w="5719" w:type="dxa"/>
            <w:tcBorders>
              <w:top w:val="nil"/>
              <w:left w:val="nil"/>
              <w:bottom w:val="single" w:sz="4" w:space="0" w:color="auto"/>
              <w:right w:val="single" w:sz="4" w:space="0" w:color="auto"/>
            </w:tcBorders>
            <w:shd w:val="clear" w:color="auto" w:fill="auto"/>
            <w:noWrap/>
            <w:vAlign w:val="bottom"/>
            <w:hideMark/>
          </w:tcPr>
          <w:p w14:paraId="5DF4774F"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г. Ликино-</w:t>
            </w:r>
            <w:proofErr w:type="gramStart"/>
            <w:r w:rsidRPr="00824B34">
              <w:rPr>
                <w:rFonts w:ascii="Times New Roman" w:eastAsia="Times New Roman" w:hAnsi="Times New Roman" w:cs="Times New Roman"/>
                <w:color w:val="000000"/>
                <w:sz w:val="28"/>
                <w:szCs w:val="28"/>
                <w:lang w:eastAsia="ru-RU"/>
              </w:rPr>
              <w:t>Дулево  ул.</w:t>
            </w:r>
            <w:proofErr w:type="gramEnd"/>
            <w:r w:rsidRPr="00824B34">
              <w:rPr>
                <w:rFonts w:ascii="Times New Roman" w:eastAsia="Times New Roman" w:hAnsi="Times New Roman" w:cs="Times New Roman"/>
                <w:color w:val="000000"/>
                <w:sz w:val="28"/>
                <w:szCs w:val="28"/>
                <w:lang w:eastAsia="ru-RU"/>
              </w:rPr>
              <w:t xml:space="preserve"> Железнодорожная, 1</w:t>
            </w:r>
          </w:p>
        </w:tc>
        <w:tc>
          <w:tcPr>
            <w:tcW w:w="2410" w:type="dxa"/>
            <w:tcBorders>
              <w:top w:val="nil"/>
              <w:left w:val="nil"/>
              <w:bottom w:val="single" w:sz="4" w:space="0" w:color="auto"/>
              <w:right w:val="single" w:sz="4" w:space="0" w:color="auto"/>
            </w:tcBorders>
            <w:shd w:val="clear" w:color="auto" w:fill="auto"/>
            <w:noWrap/>
            <w:vAlign w:val="bottom"/>
            <w:hideMark/>
          </w:tcPr>
          <w:p w14:paraId="0691EEFD"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 xml:space="preserve">    627 138,26 </w:t>
            </w:r>
          </w:p>
        </w:tc>
        <w:tc>
          <w:tcPr>
            <w:tcW w:w="1276" w:type="dxa"/>
            <w:tcBorders>
              <w:top w:val="nil"/>
              <w:left w:val="nil"/>
              <w:bottom w:val="single" w:sz="4" w:space="0" w:color="auto"/>
              <w:right w:val="single" w:sz="4" w:space="0" w:color="auto"/>
            </w:tcBorders>
            <w:shd w:val="clear" w:color="auto" w:fill="auto"/>
            <w:noWrap/>
            <w:vAlign w:val="bottom"/>
            <w:hideMark/>
          </w:tcPr>
          <w:p w14:paraId="278A18DC"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25,47%</w:t>
            </w:r>
          </w:p>
        </w:tc>
      </w:tr>
      <w:tr w:rsidR="00E46021" w:rsidRPr="00824B34" w14:paraId="4E01C898" w14:textId="77777777" w:rsidTr="001B6986">
        <w:trPr>
          <w:trHeight w:val="255"/>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297F0EA0" w14:textId="77777777" w:rsidR="00824B34" w:rsidRPr="00824B34" w:rsidRDefault="00824B34" w:rsidP="00824B34">
            <w:pPr>
              <w:spacing w:after="0" w:line="240" w:lineRule="auto"/>
              <w:jc w:val="center"/>
              <w:rPr>
                <w:rFonts w:ascii="Times New Roman" w:eastAsia="Times New Roman" w:hAnsi="Times New Roman" w:cs="Times New Roman"/>
                <w:color w:val="000000"/>
                <w:sz w:val="44"/>
                <w:szCs w:val="44"/>
                <w:lang w:eastAsia="ru-RU"/>
              </w:rPr>
            </w:pPr>
            <w:r w:rsidRPr="00824B34">
              <w:rPr>
                <w:rFonts w:ascii="Times New Roman" w:eastAsia="Times New Roman" w:hAnsi="Times New Roman" w:cs="Times New Roman"/>
                <w:color w:val="000000"/>
                <w:sz w:val="44"/>
                <w:szCs w:val="44"/>
                <w:lang w:eastAsia="ru-RU"/>
              </w:rPr>
              <w:t>4</w:t>
            </w:r>
          </w:p>
        </w:tc>
        <w:tc>
          <w:tcPr>
            <w:tcW w:w="5719" w:type="dxa"/>
            <w:tcBorders>
              <w:top w:val="nil"/>
              <w:left w:val="nil"/>
              <w:bottom w:val="single" w:sz="4" w:space="0" w:color="auto"/>
              <w:right w:val="single" w:sz="4" w:space="0" w:color="auto"/>
            </w:tcBorders>
            <w:shd w:val="clear" w:color="auto" w:fill="auto"/>
            <w:noWrap/>
            <w:vAlign w:val="bottom"/>
            <w:hideMark/>
          </w:tcPr>
          <w:p w14:paraId="0A60D37D"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proofErr w:type="spellStart"/>
            <w:r w:rsidRPr="00824B34">
              <w:rPr>
                <w:rFonts w:ascii="Times New Roman" w:eastAsia="Times New Roman" w:hAnsi="Times New Roman" w:cs="Times New Roman"/>
                <w:color w:val="000000"/>
                <w:sz w:val="28"/>
                <w:szCs w:val="28"/>
                <w:lang w:eastAsia="ru-RU"/>
              </w:rPr>
              <w:t>д.Красная</w:t>
            </w:r>
            <w:proofErr w:type="spellEnd"/>
            <w:r w:rsidRPr="00824B34">
              <w:rPr>
                <w:rFonts w:ascii="Times New Roman" w:eastAsia="Times New Roman" w:hAnsi="Times New Roman" w:cs="Times New Roman"/>
                <w:color w:val="000000"/>
                <w:sz w:val="28"/>
                <w:szCs w:val="28"/>
                <w:lang w:eastAsia="ru-RU"/>
              </w:rPr>
              <w:t xml:space="preserve"> </w:t>
            </w:r>
            <w:proofErr w:type="gramStart"/>
            <w:r w:rsidRPr="00824B34">
              <w:rPr>
                <w:rFonts w:ascii="Times New Roman" w:eastAsia="Times New Roman" w:hAnsi="Times New Roman" w:cs="Times New Roman"/>
                <w:color w:val="000000"/>
                <w:sz w:val="28"/>
                <w:szCs w:val="28"/>
                <w:lang w:eastAsia="ru-RU"/>
              </w:rPr>
              <w:t>Дубрава,  4</w:t>
            </w:r>
            <w:proofErr w:type="gramEnd"/>
          </w:p>
        </w:tc>
        <w:tc>
          <w:tcPr>
            <w:tcW w:w="2410" w:type="dxa"/>
            <w:tcBorders>
              <w:top w:val="nil"/>
              <w:left w:val="nil"/>
              <w:bottom w:val="single" w:sz="4" w:space="0" w:color="auto"/>
              <w:right w:val="single" w:sz="4" w:space="0" w:color="auto"/>
            </w:tcBorders>
            <w:shd w:val="clear" w:color="auto" w:fill="auto"/>
            <w:noWrap/>
            <w:vAlign w:val="bottom"/>
            <w:hideMark/>
          </w:tcPr>
          <w:p w14:paraId="3F9E2133"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 xml:space="preserve">    542 387,60 </w:t>
            </w:r>
          </w:p>
        </w:tc>
        <w:tc>
          <w:tcPr>
            <w:tcW w:w="1276" w:type="dxa"/>
            <w:tcBorders>
              <w:top w:val="nil"/>
              <w:left w:val="nil"/>
              <w:bottom w:val="single" w:sz="4" w:space="0" w:color="auto"/>
              <w:right w:val="single" w:sz="4" w:space="0" w:color="auto"/>
            </w:tcBorders>
            <w:shd w:val="clear" w:color="auto" w:fill="auto"/>
            <w:noWrap/>
            <w:vAlign w:val="bottom"/>
            <w:hideMark/>
          </w:tcPr>
          <w:p w14:paraId="306C839C"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30,55%</w:t>
            </w:r>
          </w:p>
        </w:tc>
      </w:tr>
      <w:tr w:rsidR="00E46021" w:rsidRPr="00824B34" w14:paraId="6D68056A" w14:textId="77777777" w:rsidTr="001B6986">
        <w:trPr>
          <w:trHeight w:val="255"/>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5794FA7" w14:textId="77777777" w:rsidR="00824B34" w:rsidRPr="00824B34" w:rsidRDefault="00824B34" w:rsidP="00824B34">
            <w:pPr>
              <w:spacing w:after="0" w:line="240" w:lineRule="auto"/>
              <w:jc w:val="center"/>
              <w:rPr>
                <w:rFonts w:ascii="Times New Roman" w:eastAsia="Times New Roman" w:hAnsi="Times New Roman" w:cs="Times New Roman"/>
                <w:color w:val="000000"/>
                <w:sz w:val="44"/>
                <w:szCs w:val="44"/>
                <w:lang w:eastAsia="ru-RU"/>
              </w:rPr>
            </w:pPr>
            <w:r w:rsidRPr="00824B34">
              <w:rPr>
                <w:rFonts w:ascii="Times New Roman" w:eastAsia="Times New Roman" w:hAnsi="Times New Roman" w:cs="Times New Roman"/>
                <w:color w:val="000000"/>
                <w:sz w:val="44"/>
                <w:szCs w:val="44"/>
                <w:lang w:eastAsia="ru-RU"/>
              </w:rPr>
              <w:t>5</w:t>
            </w:r>
          </w:p>
        </w:tc>
        <w:tc>
          <w:tcPr>
            <w:tcW w:w="5719" w:type="dxa"/>
            <w:tcBorders>
              <w:top w:val="nil"/>
              <w:left w:val="nil"/>
              <w:bottom w:val="single" w:sz="4" w:space="0" w:color="auto"/>
              <w:right w:val="single" w:sz="4" w:space="0" w:color="auto"/>
            </w:tcBorders>
            <w:shd w:val="clear" w:color="auto" w:fill="auto"/>
            <w:noWrap/>
            <w:vAlign w:val="bottom"/>
            <w:hideMark/>
          </w:tcPr>
          <w:p w14:paraId="09F18ABE"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proofErr w:type="spellStart"/>
            <w:r w:rsidRPr="00824B34">
              <w:rPr>
                <w:rFonts w:ascii="Times New Roman" w:eastAsia="Times New Roman" w:hAnsi="Times New Roman" w:cs="Times New Roman"/>
                <w:color w:val="000000"/>
                <w:sz w:val="28"/>
                <w:szCs w:val="28"/>
                <w:lang w:eastAsia="ru-RU"/>
              </w:rPr>
              <w:t>г.Орехово</w:t>
            </w:r>
            <w:proofErr w:type="spellEnd"/>
            <w:r w:rsidRPr="00824B34">
              <w:rPr>
                <w:rFonts w:ascii="Times New Roman" w:eastAsia="Times New Roman" w:hAnsi="Times New Roman" w:cs="Times New Roman"/>
                <w:color w:val="000000"/>
                <w:sz w:val="28"/>
                <w:szCs w:val="28"/>
                <w:lang w:eastAsia="ru-RU"/>
              </w:rPr>
              <w:t xml:space="preserve">-Зуево, </w:t>
            </w:r>
            <w:proofErr w:type="spellStart"/>
            <w:r w:rsidRPr="00824B34">
              <w:rPr>
                <w:rFonts w:ascii="Times New Roman" w:eastAsia="Times New Roman" w:hAnsi="Times New Roman" w:cs="Times New Roman"/>
                <w:color w:val="000000"/>
                <w:sz w:val="28"/>
                <w:szCs w:val="28"/>
                <w:lang w:eastAsia="ru-RU"/>
              </w:rPr>
              <w:t>пр</w:t>
            </w:r>
            <w:proofErr w:type="spellEnd"/>
            <w:r w:rsidRPr="00824B34">
              <w:rPr>
                <w:rFonts w:ascii="Times New Roman" w:eastAsia="Times New Roman" w:hAnsi="Times New Roman" w:cs="Times New Roman"/>
                <w:color w:val="000000"/>
                <w:sz w:val="28"/>
                <w:szCs w:val="28"/>
                <w:lang w:eastAsia="ru-RU"/>
              </w:rPr>
              <w:t>-д. Барышникова, 17</w:t>
            </w:r>
          </w:p>
        </w:tc>
        <w:tc>
          <w:tcPr>
            <w:tcW w:w="2410" w:type="dxa"/>
            <w:tcBorders>
              <w:top w:val="nil"/>
              <w:left w:val="nil"/>
              <w:bottom w:val="single" w:sz="4" w:space="0" w:color="auto"/>
              <w:right w:val="single" w:sz="4" w:space="0" w:color="auto"/>
            </w:tcBorders>
            <w:shd w:val="clear" w:color="auto" w:fill="auto"/>
            <w:noWrap/>
            <w:vAlign w:val="bottom"/>
            <w:hideMark/>
          </w:tcPr>
          <w:p w14:paraId="12646308"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 xml:space="preserve">    460 140,24 </w:t>
            </w:r>
          </w:p>
        </w:tc>
        <w:tc>
          <w:tcPr>
            <w:tcW w:w="1276" w:type="dxa"/>
            <w:tcBorders>
              <w:top w:val="nil"/>
              <w:left w:val="nil"/>
              <w:bottom w:val="single" w:sz="4" w:space="0" w:color="auto"/>
              <w:right w:val="single" w:sz="4" w:space="0" w:color="auto"/>
            </w:tcBorders>
            <w:shd w:val="clear" w:color="auto" w:fill="auto"/>
            <w:noWrap/>
            <w:vAlign w:val="bottom"/>
            <w:hideMark/>
          </w:tcPr>
          <w:p w14:paraId="3037F2BD"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33,57%</w:t>
            </w:r>
          </w:p>
        </w:tc>
      </w:tr>
      <w:tr w:rsidR="00E46021" w:rsidRPr="00824B34" w14:paraId="6DC3D33D" w14:textId="77777777" w:rsidTr="001B6986">
        <w:trPr>
          <w:trHeight w:val="255"/>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AA49BA8" w14:textId="77777777" w:rsidR="00824B34" w:rsidRPr="00824B34" w:rsidRDefault="00824B34" w:rsidP="00824B34">
            <w:pPr>
              <w:spacing w:after="0" w:line="240" w:lineRule="auto"/>
              <w:jc w:val="center"/>
              <w:rPr>
                <w:rFonts w:ascii="Times New Roman" w:eastAsia="Times New Roman" w:hAnsi="Times New Roman" w:cs="Times New Roman"/>
                <w:color w:val="000000"/>
                <w:sz w:val="44"/>
                <w:szCs w:val="44"/>
                <w:lang w:eastAsia="ru-RU"/>
              </w:rPr>
            </w:pPr>
            <w:r w:rsidRPr="00824B34">
              <w:rPr>
                <w:rFonts w:ascii="Times New Roman" w:eastAsia="Times New Roman" w:hAnsi="Times New Roman" w:cs="Times New Roman"/>
                <w:color w:val="000000"/>
                <w:sz w:val="44"/>
                <w:szCs w:val="44"/>
                <w:lang w:eastAsia="ru-RU"/>
              </w:rPr>
              <w:t>6</w:t>
            </w:r>
          </w:p>
        </w:tc>
        <w:tc>
          <w:tcPr>
            <w:tcW w:w="5719" w:type="dxa"/>
            <w:tcBorders>
              <w:top w:val="nil"/>
              <w:left w:val="nil"/>
              <w:bottom w:val="single" w:sz="4" w:space="0" w:color="auto"/>
              <w:right w:val="single" w:sz="4" w:space="0" w:color="auto"/>
            </w:tcBorders>
            <w:shd w:val="clear" w:color="auto" w:fill="auto"/>
            <w:noWrap/>
            <w:vAlign w:val="bottom"/>
            <w:hideMark/>
          </w:tcPr>
          <w:p w14:paraId="27F46874"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г. Ликино-Дулево ул. Ленина, 12</w:t>
            </w:r>
          </w:p>
        </w:tc>
        <w:tc>
          <w:tcPr>
            <w:tcW w:w="2410" w:type="dxa"/>
            <w:tcBorders>
              <w:top w:val="nil"/>
              <w:left w:val="nil"/>
              <w:bottom w:val="single" w:sz="4" w:space="0" w:color="auto"/>
              <w:right w:val="single" w:sz="4" w:space="0" w:color="auto"/>
            </w:tcBorders>
            <w:shd w:val="clear" w:color="auto" w:fill="auto"/>
            <w:noWrap/>
            <w:vAlign w:val="bottom"/>
            <w:hideMark/>
          </w:tcPr>
          <w:p w14:paraId="6657FD9C"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 xml:space="preserve">    392 106,78 </w:t>
            </w:r>
          </w:p>
        </w:tc>
        <w:tc>
          <w:tcPr>
            <w:tcW w:w="1276" w:type="dxa"/>
            <w:tcBorders>
              <w:top w:val="nil"/>
              <w:left w:val="nil"/>
              <w:bottom w:val="single" w:sz="4" w:space="0" w:color="auto"/>
              <w:right w:val="single" w:sz="4" w:space="0" w:color="auto"/>
            </w:tcBorders>
            <w:shd w:val="clear" w:color="auto" w:fill="auto"/>
            <w:noWrap/>
            <w:vAlign w:val="bottom"/>
            <w:hideMark/>
          </w:tcPr>
          <w:p w14:paraId="58A930D9"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34,75%</w:t>
            </w:r>
          </w:p>
        </w:tc>
      </w:tr>
      <w:tr w:rsidR="00E46021" w:rsidRPr="00824B34" w14:paraId="2FFADBBC" w14:textId="77777777" w:rsidTr="001B6986">
        <w:trPr>
          <w:trHeight w:val="255"/>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0C8BC645" w14:textId="77777777" w:rsidR="00824B34" w:rsidRPr="00824B34" w:rsidRDefault="00824B34" w:rsidP="00824B34">
            <w:pPr>
              <w:spacing w:after="0" w:line="240" w:lineRule="auto"/>
              <w:jc w:val="center"/>
              <w:rPr>
                <w:rFonts w:ascii="Times New Roman" w:eastAsia="Times New Roman" w:hAnsi="Times New Roman" w:cs="Times New Roman"/>
                <w:color w:val="000000"/>
                <w:sz w:val="44"/>
                <w:szCs w:val="44"/>
                <w:lang w:eastAsia="ru-RU"/>
              </w:rPr>
            </w:pPr>
            <w:r w:rsidRPr="00824B34">
              <w:rPr>
                <w:rFonts w:ascii="Times New Roman" w:eastAsia="Times New Roman" w:hAnsi="Times New Roman" w:cs="Times New Roman"/>
                <w:color w:val="000000"/>
                <w:sz w:val="44"/>
                <w:szCs w:val="44"/>
                <w:lang w:eastAsia="ru-RU"/>
              </w:rPr>
              <w:t>7</w:t>
            </w:r>
          </w:p>
        </w:tc>
        <w:tc>
          <w:tcPr>
            <w:tcW w:w="5719" w:type="dxa"/>
            <w:tcBorders>
              <w:top w:val="nil"/>
              <w:left w:val="nil"/>
              <w:bottom w:val="single" w:sz="4" w:space="0" w:color="auto"/>
              <w:right w:val="single" w:sz="4" w:space="0" w:color="auto"/>
            </w:tcBorders>
            <w:shd w:val="clear" w:color="auto" w:fill="auto"/>
            <w:noWrap/>
            <w:vAlign w:val="bottom"/>
            <w:hideMark/>
          </w:tcPr>
          <w:p w14:paraId="69420953" w14:textId="5C85BE8B"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 xml:space="preserve">г. </w:t>
            </w:r>
            <w:proofErr w:type="gramStart"/>
            <w:r w:rsidRPr="00824B34">
              <w:rPr>
                <w:rFonts w:ascii="Times New Roman" w:eastAsia="Times New Roman" w:hAnsi="Times New Roman" w:cs="Times New Roman"/>
                <w:color w:val="000000"/>
                <w:sz w:val="28"/>
                <w:szCs w:val="28"/>
                <w:lang w:eastAsia="ru-RU"/>
              </w:rPr>
              <w:t>Куровское  Железнодорожный</w:t>
            </w:r>
            <w:proofErr w:type="gramEnd"/>
            <w:r w:rsidRPr="00824B34">
              <w:rPr>
                <w:rFonts w:ascii="Times New Roman" w:eastAsia="Times New Roman" w:hAnsi="Times New Roman" w:cs="Times New Roman"/>
                <w:color w:val="000000"/>
                <w:sz w:val="28"/>
                <w:szCs w:val="28"/>
                <w:lang w:eastAsia="ru-RU"/>
              </w:rPr>
              <w:t> поселок, 39</w:t>
            </w:r>
          </w:p>
        </w:tc>
        <w:tc>
          <w:tcPr>
            <w:tcW w:w="2410" w:type="dxa"/>
            <w:tcBorders>
              <w:top w:val="nil"/>
              <w:left w:val="nil"/>
              <w:bottom w:val="single" w:sz="4" w:space="0" w:color="auto"/>
              <w:right w:val="single" w:sz="4" w:space="0" w:color="auto"/>
            </w:tcBorders>
            <w:shd w:val="clear" w:color="auto" w:fill="auto"/>
            <w:noWrap/>
            <w:vAlign w:val="bottom"/>
            <w:hideMark/>
          </w:tcPr>
          <w:p w14:paraId="256CA133"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 xml:space="preserve">    225 814,71 </w:t>
            </w:r>
          </w:p>
        </w:tc>
        <w:tc>
          <w:tcPr>
            <w:tcW w:w="1276" w:type="dxa"/>
            <w:tcBorders>
              <w:top w:val="nil"/>
              <w:left w:val="nil"/>
              <w:bottom w:val="single" w:sz="4" w:space="0" w:color="auto"/>
              <w:right w:val="single" w:sz="4" w:space="0" w:color="auto"/>
            </w:tcBorders>
            <w:shd w:val="clear" w:color="auto" w:fill="auto"/>
            <w:noWrap/>
            <w:vAlign w:val="bottom"/>
            <w:hideMark/>
          </w:tcPr>
          <w:p w14:paraId="5370F885"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36,99%</w:t>
            </w:r>
          </w:p>
        </w:tc>
      </w:tr>
      <w:tr w:rsidR="00E46021" w:rsidRPr="00824B34" w14:paraId="58D96E8E" w14:textId="77777777" w:rsidTr="001B6986">
        <w:trPr>
          <w:trHeight w:val="255"/>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5CC97D5" w14:textId="77777777" w:rsidR="00824B34" w:rsidRPr="00824B34" w:rsidRDefault="00824B34" w:rsidP="00824B34">
            <w:pPr>
              <w:spacing w:after="0" w:line="240" w:lineRule="auto"/>
              <w:jc w:val="center"/>
              <w:rPr>
                <w:rFonts w:ascii="Times New Roman" w:eastAsia="Times New Roman" w:hAnsi="Times New Roman" w:cs="Times New Roman"/>
                <w:color w:val="000000"/>
                <w:sz w:val="44"/>
                <w:szCs w:val="44"/>
                <w:lang w:eastAsia="ru-RU"/>
              </w:rPr>
            </w:pPr>
            <w:r w:rsidRPr="00824B34">
              <w:rPr>
                <w:rFonts w:ascii="Times New Roman" w:eastAsia="Times New Roman" w:hAnsi="Times New Roman" w:cs="Times New Roman"/>
                <w:color w:val="000000"/>
                <w:sz w:val="44"/>
                <w:szCs w:val="44"/>
                <w:lang w:eastAsia="ru-RU"/>
              </w:rPr>
              <w:t>8</w:t>
            </w:r>
          </w:p>
        </w:tc>
        <w:tc>
          <w:tcPr>
            <w:tcW w:w="5719" w:type="dxa"/>
            <w:tcBorders>
              <w:top w:val="nil"/>
              <w:left w:val="nil"/>
              <w:bottom w:val="single" w:sz="4" w:space="0" w:color="auto"/>
              <w:right w:val="single" w:sz="4" w:space="0" w:color="auto"/>
            </w:tcBorders>
            <w:shd w:val="clear" w:color="auto" w:fill="auto"/>
            <w:noWrap/>
            <w:vAlign w:val="bottom"/>
            <w:hideMark/>
          </w:tcPr>
          <w:p w14:paraId="54E9ACBB"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г. Куровское ул. Кирова, 11</w:t>
            </w:r>
          </w:p>
        </w:tc>
        <w:tc>
          <w:tcPr>
            <w:tcW w:w="2410" w:type="dxa"/>
            <w:tcBorders>
              <w:top w:val="nil"/>
              <w:left w:val="nil"/>
              <w:bottom w:val="single" w:sz="4" w:space="0" w:color="auto"/>
              <w:right w:val="single" w:sz="4" w:space="0" w:color="auto"/>
            </w:tcBorders>
            <w:shd w:val="clear" w:color="auto" w:fill="auto"/>
            <w:noWrap/>
            <w:vAlign w:val="bottom"/>
            <w:hideMark/>
          </w:tcPr>
          <w:p w14:paraId="2394606C"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 xml:space="preserve">    493 648,50 </w:t>
            </w:r>
          </w:p>
        </w:tc>
        <w:tc>
          <w:tcPr>
            <w:tcW w:w="1276" w:type="dxa"/>
            <w:tcBorders>
              <w:top w:val="nil"/>
              <w:left w:val="nil"/>
              <w:bottom w:val="single" w:sz="4" w:space="0" w:color="auto"/>
              <w:right w:val="single" w:sz="4" w:space="0" w:color="auto"/>
            </w:tcBorders>
            <w:shd w:val="clear" w:color="auto" w:fill="auto"/>
            <w:noWrap/>
            <w:vAlign w:val="bottom"/>
            <w:hideMark/>
          </w:tcPr>
          <w:p w14:paraId="0E43C496"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41,39%</w:t>
            </w:r>
          </w:p>
        </w:tc>
      </w:tr>
      <w:tr w:rsidR="00E46021" w:rsidRPr="00824B34" w14:paraId="5439AFF4" w14:textId="77777777" w:rsidTr="001B6986">
        <w:trPr>
          <w:trHeight w:val="255"/>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2873230A" w14:textId="77777777" w:rsidR="00824B34" w:rsidRPr="00824B34" w:rsidRDefault="00824B34" w:rsidP="00824B34">
            <w:pPr>
              <w:spacing w:after="0" w:line="240" w:lineRule="auto"/>
              <w:jc w:val="center"/>
              <w:rPr>
                <w:rFonts w:ascii="Times New Roman" w:eastAsia="Times New Roman" w:hAnsi="Times New Roman" w:cs="Times New Roman"/>
                <w:color w:val="000000"/>
                <w:sz w:val="44"/>
                <w:szCs w:val="44"/>
                <w:lang w:eastAsia="ru-RU"/>
              </w:rPr>
            </w:pPr>
            <w:r w:rsidRPr="00824B34">
              <w:rPr>
                <w:rFonts w:ascii="Times New Roman" w:eastAsia="Times New Roman" w:hAnsi="Times New Roman" w:cs="Times New Roman"/>
                <w:color w:val="000000"/>
                <w:sz w:val="44"/>
                <w:szCs w:val="44"/>
                <w:lang w:eastAsia="ru-RU"/>
              </w:rPr>
              <w:t>9</w:t>
            </w:r>
          </w:p>
        </w:tc>
        <w:tc>
          <w:tcPr>
            <w:tcW w:w="5719" w:type="dxa"/>
            <w:tcBorders>
              <w:top w:val="nil"/>
              <w:left w:val="nil"/>
              <w:bottom w:val="single" w:sz="4" w:space="0" w:color="auto"/>
              <w:right w:val="single" w:sz="4" w:space="0" w:color="auto"/>
            </w:tcBorders>
            <w:shd w:val="clear" w:color="auto" w:fill="auto"/>
            <w:noWrap/>
            <w:vAlign w:val="bottom"/>
            <w:hideMark/>
          </w:tcPr>
          <w:p w14:paraId="64140E39"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г. Ликино-</w:t>
            </w:r>
            <w:proofErr w:type="gramStart"/>
            <w:r w:rsidRPr="00824B34">
              <w:rPr>
                <w:rFonts w:ascii="Times New Roman" w:eastAsia="Times New Roman" w:hAnsi="Times New Roman" w:cs="Times New Roman"/>
                <w:color w:val="000000"/>
                <w:sz w:val="28"/>
                <w:szCs w:val="28"/>
                <w:lang w:eastAsia="ru-RU"/>
              </w:rPr>
              <w:t xml:space="preserve">Дулево  </w:t>
            </w:r>
            <w:proofErr w:type="spellStart"/>
            <w:r w:rsidRPr="00824B34">
              <w:rPr>
                <w:rFonts w:ascii="Times New Roman" w:eastAsia="Times New Roman" w:hAnsi="Times New Roman" w:cs="Times New Roman"/>
                <w:color w:val="000000"/>
                <w:sz w:val="28"/>
                <w:szCs w:val="28"/>
                <w:lang w:eastAsia="ru-RU"/>
              </w:rPr>
              <w:t>ул.Комсомольская</w:t>
            </w:r>
            <w:proofErr w:type="spellEnd"/>
            <w:proofErr w:type="gramEnd"/>
            <w:r w:rsidRPr="00824B34">
              <w:rPr>
                <w:rFonts w:ascii="Times New Roman" w:eastAsia="Times New Roman" w:hAnsi="Times New Roman" w:cs="Times New Roman"/>
                <w:color w:val="000000"/>
                <w:sz w:val="28"/>
                <w:szCs w:val="28"/>
                <w:lang w:eastAsia="ru-RU"/>
              </w:rPr>
              <w:t>, 5</w:t>
            </w:r>
          </w:p>
        </w:tc>
        <w:tc>
          <w:tcPr>
            <w:tcW w:w="2410" w:type="dxa"/>
            <w:tcBorders>
              <w:top w:val="nil"/>
              <w:left w:val="nil"/>
              <w:bottom w:val="single" w:sz="4" w:space="0" w:color="auto"/>
              <w:right w:val="single" w:sz="4" w:space="0" w:color="auto"/>
            </w:tcBorders>
            <w:shd w:val="clear" w:color="auto" w:fill="auto"/>
            <w:noWrap/>
            <w:vAlign w:val="bottom"/>
            <w:hideMark/>
          </w:tcPr>
          <w:p w14:paraId="70728782"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 xml:space="preserve">    837 845,09 </w:t>
            </w:r>
          </w:p>
        </w:tc>
        <w:tc>
          <w:tcPr>
            <w:tcW w:w="1276" w:type="dxa"/>
            <w:tcBorders>
              <w:top w:val="nil"/>
              <w:left w:val="nil"/>
              <w:bottom w:val="single" w:sz="4" w:space="0" w:color="auto"/>
              <w:right w:val="single" w:sz="4" w:space="0" w:color="auto"/>
            </w:tcBorders>
            <w:shd w:val="clear" w:color="auto" w:fill="auto"/>
            <w:noWrap/>
            <w:vAlign w:val="bottom"/>
            <w:hideMark/>
          </w:tcPr>
          <w:p w14:paraId="74C56828"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44,60%</w:t>
            </w:r>
          </w:p>
        </w:tc>
      </w:tr>
      <w:tr w:rsidR="00E46021" w:rsidRPr="00824B34" w14:paraId="21C464DD" w14:textId="77777777" w:rsidTr="001B6986">
        <w:trPr>
          <w:trHeight w:val="255"/>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420135C" w14:textId="77777777" w:rsidR="00824B34" w:rsidRPr="00824B34" w:rsidRDefault="00824B34" w:rsidP="00824B34">
            <w:pPr>
              <w:spacing w:after="0" w:line="240" w:lineRule="auto"/>
              <w:jc w:val="center"/>
              <w:rPr>
                <w:rFonts w:ascii="Times New Roman" w:eastAsia="Times New Roman" w:hAnsi="Times New Roman" w:cs="Times New Roman"/>
                <w:color w:val="000000"/>
                <w:sz w:val="44"/>
                <w:szCs w:val="44"/>
                <w:lang w:eastAsia="ru-RU"/>
              </w:rPr>
            </w:pPr>
            <w:r w:rsidRPr="00824B34">
              <w:rPr>
                <w:rFonts w:ascii="Times New Roman" w:eastAsia="Times New Roman" w:hAnsi="Times New Roman" w:cs="Times New Roman"/>
                <w:color w:val="000000"/>
                <w:sz w:val="44"/>
                <w:szCs w:val="44"/>
                <w:lang w:eastAsia="ru-RU"/>
              </w:rPr>
              <w:t>10</w:t>
            </w:r>
          </w:p>
        </w:tc>
        <w:tc>
          <w:tcPr>
            <w:tcW w:w="5719" w:type="dxa"/>
            <w:tcBorders>
              <w:top w:val="nil"/>
              <w:left w:val="nil"/>
              <w:bottom w:val="single" w:sz="4" w:space="0" w:color="auto"/>
              <w:right w:val="single" w:sz="4" w:space="0" w:color="auto"/>
            </w:tcBorders>
            <w:shd w:val="clear" w:color="auto" w:fill="auto"/>
            <w:noWrap/>
            <w:vAlign w:val="bottom"/>
            <w:hideMark/>
          </w:tcPr>
          <w:p w14:paraId="1D938398"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proofErr w:type="spellStart"/>
            <w:r w:rsidRPr="00824B34">
              <w:rPr>
                <w:rFonts w:ascii="Times New Roman" w:eastAsia="Times New Roman" w:hAnsi="Times New Roman" w:cs="Times New Roman"/>
                <w:color w:val="000000"/>
                <w:sz w:val="28"/>
                <w:szCs w:val="28"/>
                <w:lang w:eastAsia="ru-RU"/>
              </w:rPr>
              <w:t>г.Орехово</w:t>
            </w:r>
            <w:proofErr w:type="spellEnd"/>
            <w:r w:rsidRPr="00824B34">
              <w:rPr>
                <w:rFonts w:ascii="Times New Roman" w:eastAsia="Times New Roman" w:hAnsi="Times New Roman" w:cs="Times New Roman"/>
                <w:color w:val="000000"/>
                <w:sz w:val="28"/>
                <w:szCs w:val="28"/>
                <w:lang w:eastAsia="ru-RU"/>
              </w:rPr>
              <w:t>-Зуево, ул. Пушкина, 2</w:t>
            </w:r>
          </w:p>
        </w:tc>
        <w:tc>
          <w:tcPr>
            <w:tcW w:w="2410" w:type="dxa"/>
            <w:tcBorders>
              <w:top w:val="nil"/>
              <w:left w:val="nil"/>
              <w:bottom w:val="single" w:sz="4" w:space="0" w:color="auto"/>
              <w:right w:val="single" w:sz="4" w:space="0" w:color="auto"/>
            </w:tcBorders>
            <w:shd w:val="clear" w:color="auto" w:fill="auto"/>
            <w:noWrap/>
            <w:vAlign w:val="bottom"/>
            <w:hideMark/>
          </w:tcPr>
          <w:p w14:paraId="3F2C2986"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 xml:space="preserve">    929 269,38 </w:t>
            </w:r>
          </w:p>
        </w:tc>
        <w:tc>
          <w:tcPr>
            <w:tcW w:w="1276" w:type="dxa"/>
            <w:tcBorders>
              <w:top w:val="nil"/>
              <w:left w:val="nil"/>
              <w:bottom w:val="single" w:sz="4" w:space="0" w:color="auto"/>
              <w:right w:val="single" w:sz="4" w:space="0" w:color="auto"/>
            </w:tcBorders>
            <w:shd w:val="clear" w:color="auto" w:fill="auto"/>
            <w:noWrap/>
            <w:vAlign w:val="bottom"/>
            <w:hideMark/>
          </w:tcPr>
          <w:p w14:paraId="1C41C236"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44,15%</w:t>
            </w:r>
          </w:p>
        </w:tc>
      </w:tr>
      <w:tr w:rsidR="00E46021" w:rsidRPr="00824B34" w14:paraId="3A7C5C8E" w14:textId="77777777" w:rsidTr="001B6986">
        <w:trPr>
          <w:trHeight w:val="255"/>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065E448F" w14:textId="77777777" w:rsidR="00824B34" w:rsidRPr="00824B34" w:rsidRDefault="00824B34" w:rsidP="00824B34">
            <w:pPr>
              <w:spacing w:after="0" w:line="240" w:lineRule="auto"/>
              <w:jc w:val="center"/>
              <w:rPr>
                <w:rFonts w:ascii="Times New Roman" w:eastAsia="Times New Roman" w:hAnsi="Times New Roman" w:cs="Times New Roman"/>
                <w:color w:val="000000"/>
                <w:sz w:val="44"/>
                <w:szCs w:val="44"/>
                <w:lang w:eastAsia="ru-RU"/>
              </w:rPr>
            </w:pPr>
            <w:r w:rsidRPr="00824B34">
              <w:rPr>
                <w:rFonts w:ascii="Times New Roman" w:eastAsia="Times New Roman" w:hAnsi="Times New Roman" w:cs="Times New Roman"/>
                <w:color w:val="000000"/>
                <w:sz w:val="44"/>
                <w:szCs w:val="44"/>
                <w:lang w:eastAsia="ru-RU"/>
              </w:rPr>
              <w:t>11</w:t>
            </w:r>
          </w:p>
        </w:tc>
        <w:tc>
          <w:tcPr>
            <w:tcW w:w="5719" w:type="dxa"/>
            <w:tcBorders>
              <w:top w:val="nil"/>
              <w:left w:val="nil"/>
              <w:bottom w:val="single" w:sz="4" w:space="0" w:color="auto"/>
              <w:right w:val="single" w:sz="4" w:space="0" w:color="auto"/>
            </w:tcBorders>
            <w:shd w:val="clear" w:color="auto" w:fill="auto"/>
            <w:noWrap/>
            <w:vAlign w:val="bottom"/>
            <w:hideMark/>
          </w:tcPr>
          <w:p w14:paraId="6978E65B"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г. Ликино-</w:t>
            </w:r>
            <w:proofErr w:type="gramStart"/>
            <w:r w:rsidRPr="00824B34">
              <w:rPr>
                <w:rFonts w:ascii="Times New Roman" w:eastAsia="Times New Roman" w:hAnsi="Times New Roman" w:cs="Times New Roman"/>
                <w:color w:val="000000"/>
                <w:sz w:val="28"/>
                <w:szCs w:val="28"/>
                <w:lang w:eastAsia="ru-RU"/>
              </w:rPr>
              <w:t>Дулево  ул.</w:t>
            </w:r>
            <w:proofErr w:type="gramEnd"/>
            <w:r w:rsidRPr="00824B34">
              <w:rPr>
                <w:rFonts w:ascii="Times New Roman" w:eastAsia="Times New Roman" w:hAnsi="Times New Roman" w:cs="Times New Roman"/>
                <w:color w:val="000000"/>
                <w:sz w:val="28"/>
                <w:szCs w:val="28"/>
                <w:lang w:eastAsia="ru-RU"/>
              </w:rPr>
              <w:t xml:space="preserve"> Октябрьская, </w:t>
            </w:r>
            <w:r w:rsidRPr="00824B34">
              <w:rPr>
                <w:rFonts w:ascii="Times New Roman" w:eastAsia="Times New Roman" w:hAnsi="Times New Roman" w:cs="Times New Roman"/>
                <w:color w:val="FF0000"/>
                <w:sz w:val="28"/>
                <w:szCs w:val="28"/>
                <w:lang w:eastAsia="ru-RU"/>
              </w:rPr>
              <w:t>ФУБР 3</w:t>
            </w:r>
          </w:p>
        </w:tc>
        <w:tc>
          <w:tcPr>
            <w:tcW w:w="2410" w:type="dxa"/>
            <w:tcBorders>
              <w:top w:val="nil"/>
              <w:left w:val="nil"/>
              <w:bottom w:val="single" w:sz="4" w:space="0" w:color="auto"/>
              <w:right w:val="single" w:sz="4" w:space="0" w:color="auto"/>
            </w:tcBorders>
            <w:shd w:val="clear" w:color="auto" w:fill="auto"/>
            <w:noWrap/>
            <w:vAlign w:val="bottom"/>
            <w:hideMark/>
          </w:tcPr>
          <w:p w14:paraId="5E2A2B0A"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 xml:space="preserve">  2 120 012,49 </w:t>
            </w:r>
          </w:p>
        </w:tc>
        <w:tc>
          <w:tcPr>
            <w:tcW w:w="1276" w:type="dxa"/>
            <w:tcBorders>
              <w:top w:val="nil"/>
              <w:left w:val="nil"/>
              <w:bottom w:val="single" w:sz="4" w:space="0" w:color="auto"/>
              <w:right w:val="single" w:sz="4" w:space="0" w:color="auto"/>
            </w:tcBorders>
            <w:shd w:val="clear" w:color="auto" w:fill="auto"/>
            <w:noWrap/>
            <w:vAlign w:val="bottom"/>
            <w:hideMark/>
          </w:tcPr>
          <w:p w14:paraId="12C213C0"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46,38%</w:t>
            </w:r>
          </w:p>
        </w:tc>
      </w:tr>
      <w:tr w:rsidR="00E46021" w:rsidRPr="00824B34" w14:paraId="1F04D449" w14:textId="77777777" w:rsidTr="001B6986">
        <w:trPr>
          <w:trHeight w:val="255"/>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FF78914"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 </w:t>
            </w:r>
          </w:p>
        </w:tc>
        <w:tc>
          <w:tcPr>
            <w:tcW w:w="5719" w:type="dxa"/>
            <w:tcBorders>
              <w:top w:val="nil"/>
              <w:left w:val="nil"/>
              <w:bottom w:val="single" w:sz="4" w:space="0" w:color="auto"/>
              <w:right w:val="single" w:sz="4" w:space="0" w:color="auto"/>
            </w:tcBorders>
            <w:shd w:val="clear" w:color="auto" w:fill="auto"/>
            <w:noWrap/>
            <w:vAlign w:val="bottom"/>
            <w:hideMark/>
          </w:tcPr>
          <w:p w14:paraId="6652A7C5"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ИТОГО</w:t>
            </w:r>
          </w:p>
        </w:tc>
        <w:tc>
          <w:tcPr>
            <w:tcW w:w="2410" w:type="dxa"/>
            <w:tcBorders>
              <w:top w:val="nil"/>
              <w:left w:val="nil"/>
              <w:bottom w:val="single" w:sz="4" w:space="0" w:color="auto"/>
              <w:right w:val="single" w:sz="4" w:space="0" w:color="auto"/>
            </w:tcBorders>
            <w:shd w:val="clear" w:color="auto" w:fill="auto"/>
            <w:noWrap/>
            <w:vAlign w:val="bottom"/>
            <w:hideMark/>
          </w:tcPr>
          <w:p w14:paraId="0BFB12CD"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 xml:space="preserve">  8 812 638,65 </w:t>
            </w:r>
          </w:p>
        </w:tc>
        <w:tc>
          <w:tcPr>
            <w:tcW w:w="1276" w:type="dxa"/>
            <w:tcBorders>
              <w:top w:val="nil"/>
              <w:left w:val="nil"/>
              <w:bottom w:val="single" w:sz="4" w:space="0" w:color="auto"/>
              <w:right w:val="single" w:sz="4" w:space="0" w:color="auto"/>
            </w:tcBorders>
            <w:shd w:val="clear" w:color="auto" w:fill="auto"/>
            <w:noWrap/>
            <w:vAlign w:val="bottom"/>
            <w:hideMark/>
          </w:tcPr>
          <w:p w14:paraId="3A0CFAF8" w14:textId="77777777" w:rsidR="00824B34" w:rsidRPr="00824B34" w:rsidRDefault="00824B34" w:rsidP="00824B34">
            <w:pPr>
              <w:spacing w:after="0" w:line="240" w:lineRule="auto"/>
              <w:rPr>
                <w:rFonts w:ascii="Times New Roman" w:eastAsia="Times New Roman" w:hAnsi="Times New Roman" w:cs="Times New Roman"/>
                <w:color w:val="000000"/>
                <w:sz w:val="28"/>
                <w:szCs w:val="28"/>
                <w:lang w:eastAsia="ru-RU"/>
              </w:rPr>
            </w:pPr>
            <w:r w:rsidRPr="00824B34">
              <w:rPr>
                <w:rFonts w:ascii="Times New Roman" w:eastAsia="Times New Roman" w:hAnsi="Times New Roman" w:cs="Times New Roman"/>
                <w:color w:val="000000"/>
                <w:sz w:val="28"/>
                <w:szCs w:val="28"/>
                <w:lang w:eastAsia="ru-RU"/>
              </w:rPr>
              <w:t> </w:t>
            </w:r>
          </w:p>
        </w:tc>
      </w:tr>
    </w:tbl>
    <w:p w14:paraId="1879A609" w14:textId="1750C658" w:rsidR="00824B34" w:rsidRDefault="00824B34" w:rsidP="00E60FF9">
      <w:pPr>
        <w:spacing w:after="0" w:line="240" w:lineRule="auto"/>
        <w:jc w:val="both"/>
        <w:outlineLvl w:val="0"/>
        <w:rPr>
          <w:rFonts w:ascii="Bold" w:eastAsia="Times New Roman" w:hAnsi="Bold" w:cs="Times New Roman"/>
          <w:color w:val="000000"/>
          <w:kern w:val="36"/>
          <w:sz w:val="30"/>
          <w:szCs w:val="30"/>
          <w:lang w:eastAsia="ru-RU"/>
        </w:rPr>
      </w:pPr>
      <w:r>
        <w:rPr>
          <w:rFonts w:ascii="Bold" w:eastAsia="Times New Roman" w:hAnsi="Bold" w:cs="Times New Roman"/>
          <w:color w:val="000000"/>
          <w:kern w:val="36"/>
          <w:sz w:val="30"/>
          <w:szCs w:val="30"/>
          <w:lang w:eastAsia="ru-RU"/>
        </w:rPr>
        <w:fldChar w:fldCharType="end"/>
      </w:r>
    </w:p>
    <w:p w14:paraId="68E3B2F2" w14:textId="4D94B36E" w:rsidR="00E46021" w:rsidRDefault="00BC720A" w:rsidP="00E60FF9">
      <w:pPr>
        <w:spacing w:after="0" w:line="240" w:lineRule="auto"/>
        <w:jc w:val="both"/>
        <w:outlineLvl w:val="0"/>
        <w:rPr>
          <w:rFonts w:ascii="Bold" w:eastAsia="Times New Roman" w:hAnsi="Bold" w:cs="Times New Roman"/>
          <w:color w:val="000000"/>
          <w:kern w:val="36"/>
          <w:sz w:val="30"/>
          <w:szCs w:val="30"/>
          <w:lang w:eastAsia="ru-RU"/>
        </w:rPr>
      </w:pPr>
      <w:r w:rsidRPr="00BC720A">
        <w:rPr>
          <w:rFonts w:ascii="Bold" w:eastAsia="Times New Roman" w:hAnsi="Bold" w:cs="Times New Roman"/>
          <w:color w:val="000000"/>
          <w:kern w:val="36"/>
          <w:sz w:val="30"/>
          <w:szCs w:val="30"/>
          <w:lang w:eastAsia="ru-RU"/>
        </w:rPr>
        <w:t>Один из показателей эффективной работы</w:t>
      </w:r>
      <w:r>
        <w:rPr>
          <w:rFonts w:ascii="Bold" w:eastAsia="Times New Roman" w:hAnsi="Bold" w:cs="Times New Roman"/>
          <w:color w:val="000000"/>
          <w:kern w:val="36"/>
          <w:sz w:val="30"/>
          <w:szCs w:val="30"/>
          <w:lang w:eastAsia="ru-RU"/>
        </w:rPr>
        <w:t xml:space="preserve"> теплоснабжающей организации </w:t>
      </w:r>
      <w:r w:rsidRPr="00BC720A">
        <w:rPr>
          <w:rFonts w:ascii="Bold" w:eastAsia="Times New Roman" w:hAnsi="Bold" w:cs="Times New Roman"/>
          <w:color w:val="000000"/>
          <w:kern w:val="36"/>
          <w:sz w:val="30"/>
          <w:szCs w:val="30"/>
          <w:lang w:eastAsia="ru-RU"/>
        </w:rPr>
        <w:t>– собираемость платежей за</w:t>
      </w:r>
      <w:r>
        <w:rPr>
          <w:rFonts w:ascii="Bold" w:eastAsia="Times New Roman" w:hAnsi="Bold" w:cs="Times New Roman"/>
          <w:color w:val="000000"/>
          <w:kern w:val="36"/>
          <w:sz w:val="30"/>
          <w:szCs w:val="30"/>
          <w:lang w:eastAsia="ru-RU"/>
        </w:rPr>
        <w:t xml:space="preserve"> </w:t>
      </w:r>
      <w:r w:rsidRPr="00BC720A">
        <w:rPr>
          <w:rFonts w:ascii="Bold" w:eastAsia="Times New Roman" w:hAnsi="Bold" w:cs="Times New Roman"/>
          <w:color w:val="000000"/>
          <w:kern w:val="36"/>
          <w:sz w:val="30"/>
          <w:szCs w:val="30"/>
          <w:lang w:eastAsia="ru-RU"/>
        </w:rPr>
        <w:t xml:space="preserve">коммунальные услуги. Падение платежной дисциплины ставит под угрозу реализацию </w:t>
      </w:r>
      <w:proofErr w:type="gramStart"/>
      <w:r>
        <w:rPr>
          <w:rFonts w:ascii="Bold" w:eastAsia="Times New Roman" w:hAnsi="Bold" w:cs="Times New Roman"/>
          <w:color w:val="000000"/>
          <w:kern w:val="36"/>
          <w:sz w:val="30"/>
          <w:szCs w:val="30"/>
          <w:lang w:eastAsia="ru-RU"/>
        </w:rPr>
        <w:t xml:space="preserve">инвестиционных </w:t>
      </w:r>
      <w:r w:rsidRPr="00BC720A">
        <w:rPr>
          <w:rFonts w:ascii="Bold" w:eastAsia="Times New Roman" w:hAnsi="Bold" w:cs="Times New Roman"/>
          <w:color w:val="000000"/>
          <w:kern w:val="36"/>
          <w:sz w:val="30"/>
          <w:szCs w:val="30"/>
          <w:lang w:eastAsia="ru-RU"/>
        </w:rPr>
        <w:t xml:space="preserve"> проектов</w:t>
      </w:r>
      <w:proofErr w:type="gramEnd"/>
      <w:r w:rsidRPr="00BC720A">
        <w:rPr>
          <w:rFonts w:ascii="Bold" w:eastAsia="Times New Roman" w:hAnsi="Bold" w:cs="Times New Roman"/>
          <w:color w:val="000000"/>
          <w:kern w:val="36"/>
          <w:sz w:val="30"/>
          <w:szCs w:val="30"/>
          <w:lang w:eastAsia="ru-RU"/>
        </w:rPr>
        <w:t xml:space="preserve">, текущий </w:t>
      </w:r>
      <w:r>
        <w:rPr>
          <w:rFonts w:ascii="Bold" w:eastAsia="Times New Roman" w:hAnsi="Bold" w:cs="Times New Roman"/>
          <w:color w:val="000000"/>
          <w:kern w:val="36"/>
          <w:sz w:val="30"/>
          <w:szCs w:val="30"/>
          <w:lang w:eastAsia="ru-RU"/>
        </w:rPr>
        <w:t xml:space="preserve">и капитальный </w:t>
      </w:r>
      <w:r w:rsidRPr="00BC720A">
        <w:rPr>
          <w:rFonts w:ascii="Bold" w:eastAsia="Times New Roman" w:hAnsi="Bold" w:cs="Times New Roman"/>
          <w:color w:val="000000"/>
          <w:kern w:val="36"/>
          <w:sz w:val="30"/>
          <w:szCs w:val="30"/>
          <w:lang w:eastAsia="ru-RU"/>
        </w:rPr>
        <w:t xml:space="preserve">ремонт  </w:t>
      </w:r>
      <w:r w:rsidRPr="00BC720A">
        <w:rPr>
          <w:rFonts w:ascii="Bold" w:eastAsia="Times New Roman" w:hAnsi="Bold" w:cs="Times New Roman"/>
          <w:color w:val="000000"/>
          <w:kern w:val="36"/>
          <w:sz w:val="30"/>
          <w:szCs w:val="30"/>
          <w:lang w:eastAsia="ru-RU"/>
        </w:rPr>
        <w:lastRenderedPageBreak/>
        <w:t xml:space="preserve">коммунальной инфраструктуры и сказывается на работах по подготовке </w:t>
      </w:r>
      <w:r>
        <w:rPr>
          <w:rFonts w:ascii="Bold" w:eastAsia="Times New Roman" w:hAnsi="Bold" w:cs="Times New Roman"/>
          <w:color w:val="000000"/>
          <w:kern w:val="36"/>
          <w:sz w:val="30"/>
          <w:szCs w:val="30"/>
          <w:lang w:eastAsia="ru-RU"/>
        </w:rPr>
        <w:t xml:space="preserve">системы теплоснабжения </w:t>
      </w:r>
      <w:r w:rsidRPr="00BC720A">
        <w:rPr>
          <w:rFonts w:ascii="Bold" w:eastAsia="Times New Roman" w:hAnsi="Bold" w:cs="Times New Roman"/>
          <w:color w:val="000000"/>
          <w:kern w:val="36"/>
          <w:sz w:val="30"/>
          <w:szCs w:val="30"/>
          <w:lang w:eastAsia="ru-RU"/>
        </w:rPr>
        <w:t xml:space="preserve"> к отопительному периоду.</w:t>
      </w:r>
    </w:p>
    <w:p w14:paraId="0EC70C01" w14:textId="00C5AB41" w:rsidR="00E46021" w:rsidRDefault="00BC720A" w:rsidP="00E60FF9">
      <w:pPr>
        <w:spacing w:after="0" w:line="240" w:lineRule="auto"/>
        <w:jc w:val="both"/>
        <w:outlineLvl w:val="0"/>
        <w:rPr>
          <w:rFonts w:ascii="Bold" w:eastAsia="Times New Roman" w:hAnsi="Bold" w:cs="Times New Roman"/>
          <w:color w:val="000000"/>
          <w:kern w:val="36"/>
          <w:sz w:val="30"/>
          <w:szCs w:val="30"/>
          <w:lang w:eastAsia="ru-RU"/>
        </w:rPr>
      </w:pPr>
      <w:r>
        <w:rPr>
          <w:rFonts w:ascii="Bold" w:eastAsia="Times New Roman" w:hAnsi="Bold" w:cs="Times New Roman"/>
          <w:color w:val="000000"/>
          <w:kern w:val="36"/>
          <w:sz w:val="30"/>
          <w:szCs w:val="30"/>
          <w:lang w:eastAsia="ru-RU"/>
        </w:rPr>
        <w:t>ООО «ИКС- Орехово-Зуево» просит В</w:t>
      </w:r>
      <w:r>
        <w:rPr>
          <w:rFonts w:ascii="Bold" w:eastAsia="Times New Roman" w:hAnsi="Bold" w:cs="Times New Roman" w:hint="eastAsia"/>
          <w:color w:val="000000"/>
          <w:kern w:val="36"/>
          <w:sz w:val="30"/>
          <w:szCs w:val="30"/>
          <w:lang w:eastAsia="ru-RU"/>
        </w:rPr>
        <w:t>а</w:t>
      </w:r>
      <w:r>
        <w:rPr>
          <w:rFonts w:ascii="Bold" w:eastAsia="Times New Roman" w:hAnsi="Bold" w:cs="Times New Roman"/>
          <w:color w:val="000000"/>
          <w:kern w:val="36"/>
          <w:sz w:val="30"/>
          <w:szCs w:val="30"/>
          <w:lang w:eastAsia="ru-RU"/>
        </w:rPr>
        <w:t>с своевременно до 10 числа месяца, следующего за истекшим оплачивать коммунальные услуги</w:t>
      </w:r>
    </w:p>
    <w:p w14:paraId="631395DA" w14:textId="0948C2D6" w:rsidR="00FA620C" w:rsidRPr="00FA620C" w:rsidRDefault="00FA620C" w:rsidP="00FA620C">
      <w:pPr>
        <w:spacing w:after="0" w:line="240" w:lineRule="auto"/>
        <w:jc w:val="both"/>
        <w:outlineLvl w:val="0"/>
        <w:rPr>
          <w:rFonts w:ascii="Bold" w:eastAsia="Times New Roman" w:hAnsi="Bold" w:cs="Times New Roman"/>
          <w:color w:val="000000"/>
          <w:kern w:val="36"/>
          <w:sz w:val="30"/>
          <w:szCs w:val="30"/>
          <w:lang w:eastAsia="ru-RU"/>
        </w:rPr>
      </w:pPr>
      <w:r w:rsidRPr="00FA620C">
        <w:rPr>
          <w:rFonts w:ascii="Bold" w:eastAsia="Times New Roman" w:hAnsi="Bold" w:cs="Times New Roman"/>
          <w:color w:val="000000"/>
          <w:kern w:val="36"/>
          <w:sz w:val="30"/>
          <w:szCs w:val="30"/>
          <w:lang w:eastAsia="ru-RU"/>
        </w:rPr>
        <w:t> </w:t>
      </w:r>
      <w:r w:rsidR="00BC720A">
        <w:rPr>
          <w:rFonts w:ascii="Bold" w:eastAsia="Times New Roman" w:hAnsi="Bold" w:cs="Times New Roman"/>
          <w:color w:val="000000"/>
          <w:kern w:val="36"/>
          <w:sz w:val="30"/>
          <w:szCs w:val="30"/>
          <w:lang w:eastAsia="ru-RU"/>
        </w:rPr>
        <w:t>Уведомляем Вас, что з</w:t>
      </w:r>
      <w:r w:rsidRPr="00FA620C">
        <w:rPr>
          <w:rFonts w:ascii="Bold" w:eastAsia="Times New Roman" w:hAnsi="Bold" w:cs="Times New Roman"/>
          <w:color w:val="000000"/>
          <w:kern w:val="36"/>
          <w:sz w:val="30"/>
          <w:szCs w:val="30"/>
          <w:lang w:eastAsia="ru-RU"/>
        </w:rPr>
        <w:t>аконодательство</w:t>
      </w:r>
      <w:r w:rsidR="00BC720A">
        <w:rPr>
          <w:rFonts w:ascii="Bold" w:eastAsia="Times New Roman" w:hAnsi="Bold" w:cs="Times New Roman"/>
          <w:color w:val="000000"/>
          <w:kern w:val="36"/>
          <w:sz w:val="30"/>
          <w:szCs w:val="30"/>
          <w:lang w:eastAsia="ru-RU"/>
        </w:rPr>
        <w:t>м</w:t>
      </w:r>
      <w:r w:rsidR="00E46021">
        <w:rPr>
          <w:rFonts w:ascii="Bold" w:eastAsia="Times New Roman" w:hAnsi="Bold" w:cs="Times New Roman"/>
          <w:color w:val="000000"/>
          <w:kern w:val="36"/>
          <w:sz w:val="30"/>
          <w:szCs w:val="30"/>
          <w:lang w:eastAsia="ru-RU"/>
        </w:rPr>
        <w:t xml:space="preserve"> </w:t>
      </w:r>
      <w:proofErr w:type="gramStart"/>
      <w:r w:rsidR="00E46021">
        <w:rPr>
          <w:rFonts w:ascii="Bold" w:eastAsia="Times New Roman" w:hAnsi="Bold" w:cs="Times New Roman"/>
          <w:color w:val="000000"/>
          <w:kern w:val="36"/>
          <w:sz w:val="30"/>
          <w:szCs w:val="30"/>
          <w:lang w:eastAsia="ru-RU"/>
        </w:rPr>
        <w:t xml:space="preserve">РФ </w:t>
      </w:r>
      <w:r w:rsidRPr="00FA620C">
        <w:rPr>
          <w:rFonts w:ascii="Bold" w:eastAsia="Times New Roman" w:hAnsi="Bold" w:cs="Times New Roman"/>
          <w:color w:val="000000"/>
          <w:kern w:val="36"/>
          <w:sz w:val="30"/>
          <w:szCs w:val="30"/>
          <w:lang w:eastAsia="ru-RU"/>
        </w:rPr>
        <w:t xml:space="preserve"> предусм</w:t>
      </w:r>
      <w:r w:rsidR="00BC720A">
        <w:rPr>
          <w:rFonts w:ascii="Bold" w:eastAsia="Times New Roman" w:hAnsi="Bold" w:cs="Times New Roman"/>
          <w:color w:val="000000"/>
          <w:kern w:val="36"/>
          <w:sz w:val="30"/>
          <w:szCs w:val="30"/>
          <w:lang w:eastAsia="ru-RU"/>
        </w:rPr>
        <w:t>о</w:t>
      </w:r>
      <w:r w:rsidRPr="00FA620C">
        <w:rPr>
          <w:rFonts w:ascii="Bold" w:eastAsia="Times New Roman" w:hAnsi="Bold" w:cs="Times New Roman"/>
          <w:color w:val="000000"/>
          <w:kern w:val="36"/>
          <w:sz w:val="30"/>
          <w:szCs w:val="30"/>
          <w:lang w:eastAsia="ru-RU"/>
        </w:rPr>
        <w:t>тр</w:t>
      </w:r>
      <w:r w:rsidR="00BC720A">
        <w:rPr>
          <w:rFonts w:ascii="Bold" w:eastAsia="Times New Roman" w:hAnsi="Bold" w:cs="Times New Roman"/>
          <w:color w:val="000000"/>
          <w:kern w:val="36"/>
          <w:sz w:val="30"/>
          <w:szCs w:val="30"/>
          <w:lang w:eastAsia="ru-RU"/>
        </w:rPr>
        <w:t>ены</w:t>
      </w:r>
      <w:proofErr w:type="gramEnd"/>
      <w:r w:rsidR="00BC720A">
        <w:rPr>
          <w:rFonts w:ascii="Bold" w:eastAsia="Times New Roman" w:hAnsi="Bold" w:cs="Times New Roman"/>
          <w:color w:val="000000"/>
          <w:kern w:val="36"/>
          <w:sz w:val="30"/>
          <w:szCs w:val="30"/>
          <w:lang w:eastAsia="ru-RU"/>
        </w:rPr>
        <w:t xml:space="preserve"> </w:t>
      </w:r>
      <w:r w:rsidRPr="00FA620C">
        <w:rPr>
          <w:rFonts w:ascii="Bold" w:eastAsia="Times New Roman" w:hAnsi="Bold" w:cs="Times New Roman"/>
          <w:color w:val="000000"/>
          <w:kern w:val="36"/>
          <w:sz w:val="30"/>
          <w:szCs w:val="30"/>
          <w:lang w:eastAsia="ru-RU"/>
        </w:rPr>
        <w:t xml:space="preserve"> следующие последствия в случае неоплаты или просрочки оплаты потребителем коммунальных услуг.</w:t>
      </w:r>
    </w:p>
    <w:p w14:paraId="2A17B204" w14:textId="0687253A" w:rsidR="00FA620C" w:rsidRPr="00FA620C" w:rsidRDefault="00FA620C" w:rsidP="00FA620C">
      <w:pPr>
        <w:spacing w:after="0" w:line="240" w:lineRule="auto"/>
        <w:jc w:val="both"/>
        <w:outlineLvl w:val="0"/>
        <w:rPr>
          <w:rFonts w:ascii="Bold" w:eastAsia="Times New Roman" w:hAnsi="Bold" w:cs="Times New Roman"/>
          <w:color w:val="000000"/>
          <w:kern w:val="36"/>
          <w:sz w:val="30"/>
          <w:szCs w:val="30"/>
          <w:lang w:eastAsia="ru-RU"/>
        </w:rPr>
      </w:pPr>
      <w:r w:rsidRPr="00FA620C">
        <w:rPr>
          <w:rFonts w:ascii="Bold" w:eastAsia="Times New Roman" w:hAnsi="Bold" w:cs="Times New Roman"/>
          <w:color w:val="000000"/>
          <w:kern w:val="36"/>
          <w:sz w:val="30"/>
          <w:szCs w:val="30"/>
          <w:lang w:eastAsia="ru-RU"/>
        </w:rPr>
        <w:t> 1. Начисление пен</w:t>
      </w:r>
      <w:r w:rsidR="00CC7C50">
        <w:rPr>
          <w:rFonts w:ascii="Bold" w:eastAsia="Times New Roman" w:hAnsi="Bold" w:cs="Times New Roman"/>
          <w:color w:val="000000"/>
          <w:kern w:val="36"/>
          <w:sz w:val="30"/>
          <w:szCs w:val="30"/>
          <w:lang w:eastAsia="ru-RU"/>
        </w:rPr>
        <w:t>и</w:t>
      </w:r>
      <w:r w:rsidRPr="00FA620C">
        <w:rPr>
          <w:rFonts w:ascii="Bold" w:eastAsia="Times New Roman" w:hAnsi="Bold" w:cs="Times New Roman"/>
          <w:color w:val="000000"/>
          <w:kern w:val="36"/>
          <w:sz w:val="30"/>
          <w:szCs w:val="30"/>
          <w:lang w:eastAsia="ru-RU"/>
        </w:rPr>
        <w:t xml:space="preserve"> за неоплату или несвоевременную оплату коммунальных услуг</w:t>
      </w:r>
      <w:r w:rsidR="009E17D5">
        <w:rPr>
          <w:rFonts w:ascii="Bold" w:eastAsia="Times New Roman" w:hAnsi="Bold" w:cs="Times New Roman"/>
          <w:color w:val="000000"/>
          <w:kern w:val="36"/>
          <w:sz w:val="30"/>
          <w:szCs w:val="30"/>
          <w:lang w:eastAsia="ru-RU"/>
        </w:rPr>
        <w:t>. Р</w:t>
      </w:r>
      <w:r w:rsidR="009E17D5" w:rsidRPr="009E17D5">
        <w:rPr>
          <w:rFonts w:ascii="Bold" w:eastAsia="Times New Roman" w:hAnsi="Bold" w:cs="Times New Roman"/>
          <w:color w:val="000000"/>
          <w:kern w:val="36"/>
          <w:sz w:val="30"/>
          <w:szCs w:val="30"/>
          <w:lang w:eastAsia="ru-RU"/>
        </w:rPr>
        <w:t>азмер</w:t>
      </w:r>
      <w:r w:rsidR="009E17D5">
        <w:rPr>
          <w:rFonts w:ascii="Bold" w:eastAsia="Times New Roman" w:hAnsi="Bold" w:cs="Times New Roman"/>
          <w:color w:val="000000"/>
          <w:kern w:val="36"/>
          <w:sz w:val="30"/>
          <w:szCs w:val="30"/>
          <w:lang w:eastAsia="ru-RU"/>
        </w:rPr>
        <w:t xml:space="preserve"> пени</w:t>
      </w:r>
      <w:r w:rsidR="009E17D5" w:rsidRPr="009E17D5">
        <w:rPr>
          <w:rFonts w:ascii="Bold" w:eastAsia="Times New Roman" w:hAnsi="Bold" w:cs="Times New Roman"/>
          <w:color w:val="000000"/>
          <w:kern w:val="36"/>
          <w:sz w:val="30"/>
          <w:szCs w:val="30"/>
          <w:lang w:eastAsia="ru-RU"/>
        </w:rPr>
        <w:t xml:space="preserve"> завис</w:t>
      </w:r>
      <w:r w:rsidR="009E17D5">
        <w:rPr>
          <w:rFonts w:ascii="Bold" w:eastAsia="Times New Roman" w:hAnsi="Bold" w:cs="Times New Roman"/>
          <w:color w:val="000000"/>
          <w:kern w:val="36"/>
          <w:sz w:val="30"/>
          <w:szCs w:val="30"/>
          <w:lang w:eastAsia="ru-RU"/>
        </w:rPr>
        <w:t>ит</w:t>
      </w:r>
      <w:r w:rsidR="009E17D5" w:rsidRPr="009E17D5">
        <w:rPr>
          <w:rFonts w:ascii="Bold" w:eastAsia="Times New Roman" w:hAnsi="Bold" w:cs="Times New Roman"/>
          <w:color w:val="000000"/>
          <w:kern w:val="36"/>
          <w:sz w:val="30"/>
          <w:szCs w:val="30"/>
          <w:lang w:eastAsia="ru-RU"/>
        </w:rPr>
        <w:t xml:space="preserve"> от количества дней просрочки, ставки рефинансирования Банка России и не выплаченной в срок суммы</w:t>
      </w:r>
    </w:p>
    <w:p w14:paraId="0C7648BF" w14:textId="09ABCC1C" w:rsidR="00FA620C" w:rsidRPr="00FA620C" w:rsidRDefault="00FA620C" w:rsidP="00FA620C">
      <w:pPr>
        <w:spacing w:after="0" w:line="240" w:lineRule="auto"/>
        <w:jc w:val="both"/>
        <w:outlineLvl w:val="0"/>
        <w:rPr>
          <w:rFonts w:ascii="Bold" w:eastAsia="Times New Roman" w:hAnsi="Bold" w:cs="Times New Roman"/>
          <w:color w:val="000000"/>
          <w:kern w:val="36"/>
          <w:sz w:val="30"/>
          <w:szCs w:val="30"/>
          <w:lang w:eastAsia="ru-RU"/>
        </w:rPr>
      </w:pPr>
      <w:r w:rsidRPr="00FA620C">
        <w:rPr>
          <w:rFonts w:ascii="Bold" w:eastAsia="Times New Roman" w:hAnsi="Bold" w:cs="Times New Roman"/>
          <w:color w:val="000000"/>
          <w:kern w:val="36"/>
          <w:sz w:val="30"/>
          <w:szCs w:val="30"/>
          <w:lang w:eastAsia="ru-RU"/>
        </w:rPr>
        <w:t> 2. Ограничение или приостановление услуги</w:t>
      </w:r>
      <w:r w:rsidR="009E17D5">
        <w:rPr>
          <w:rFonts w:ascii="Bold" w:eastAsia="Times New Roman" w:hAnsi="Bold" w:cs="Times New Roman"/>
          <w:color w:val="000000"/>
          <w:kern w:val="36"/>
          <w:sz w:val="30"/>
          <w:szCs w:val="30"/>
          <w:lang w:eastAsia="ru-RU"/>
        </w:rPr>
        <w:t xml:space="preserve"> горячего водоснабжения</w:t>
      </w:r>
      <w:r w:rsidR="00CC7C50">
        <w:rPr>
          <w:rFonts w:ascii="Bold" w:eastAsia="Times New Roman" w:hAnsi="Bold" w:cs="Times New Roman"/>
          <w:color w:val="000000"/>
          <w:kern w:val="36"/>
          <w:sz w:val="30"/>
          <w:szCs w:val="30"/>
          <w:lang w:eastAsia="ru-RU"/>
        </w:rPr>
        <w:t>.</w:t>
      </w:r>
    </w:p>
    <w:p w14:paraId="6FEA2E1C" w14:textId="0B8C35A3" w:rsidR="00FA620C" w:rsidRPr="00FA620C" w:rsidRDefault="00FA620C" w:rsidP="00FA620C">
      <w:pPr>
        <w:spacing w:after="0" w:line="240" w:lineRule="auto"/>
        <w:jc w:val="both"/>
        <w:outlineLvl w:val="0"/>
        <w:rPr>
          <w:rFonts w:ascii="Bold" w:eastAsia="Times New Roman" w:hAnsi="Bold" w:cs="Times New Roman"/>
          <w:color w:val="000000"/>
          <w:kern w:val="36"/>
          <w:sz w:val="30"/>
          <w:szCs w:val="30"/>
          <w:lang w:eastAsia="ru-RU"/>
        </w:rPr>
      </w:pPr>
      <w:r w:rsidRPr="00FA620C">
        <w:rPr>
          <w:rFonts w:ascii="Bold" w:eastAsia="Times New Roman" w:hAnsi="Bold" w:cs="Times New Roman"/>
          <w:color w:val="000000"/>
          <w:kern w:val="36"/>
          <w:sz w:val="30"/>
          <w:szCs w:val="30"/>
          <w:lang w:eastAsia="ru-RU"/>
        </w:rPr>
        <w:t xml:space="preserve"> </w:t>
      </w:r>
      <w:proofErr w:type="gramStart"/>
      <w:r w:rsidR="0074723D">
        <w:rPr>
          <w:rFonts w:ascii="Bold" w:eastAsia="Times New Roman" w:hAnsi="Bold" w:cs="Times New Roman"/>
          <w:color w:val="000000"/>
          <w:kern w:val="36"/>
          <w:sz w:val="30"/>
          <w:szCs w:val="30"/>
          <w:lang w:eastAsia="ru-RU"/>
        </w:rPr>
        <w:t>П</w:t>
      </w:r>
      <w:r w:rsidRPr="00FA620C">
        <w:rPr>
          <w:rFonts w:ascii="Bold" w:eastAsia="Times New Roman" w:hAnsi="Bold" w:cs="Times New Roman"/>
          <w:color w:val="000000"/>
          <w:kern w:val="36"/>
          <w:sz w:val="30"/>
          <w:szCs w:val="30"/>
          <w:lang w:eastAsia="ru-RU"/>
        </w:rPr>
        <w:t>редоставление  услуг</w:t>
      </w:r>
      <w:r w:rsidR="001628A1">
        <w:rPr>
          <w:rFonts w:ascii="Bold" w:eastAsia="Times New Roman" w:hAnsi="Bold" w:cs="Times New Roman"/>
          <w:color w:val="000000"/>
          <w:kern w:val="36"/>
          <w:sz w:val="30"/>
          <w:szCs w:val="30"/>
          <w:lang w:eastAsia="ru-RU"/>
        </w:rPr>
        <w:t>и</w:t>
      </w:r>
      <w:proofErr w:type="gramEnd"/>
      <w:r w:rsidR="001628A1">
        <w:rPr>
          <w:rFonts w:ascii="Bold" w:eastAsia="Times New Roman" w:hAnsi="Bold" w:cs="Times New Roman"/>
          <w:color w:val="000000"/>
          <w:kern w:val="36"/>
          <w:sz w:val="30"/>
          <w:szCs w:val="30"/>
          <w:lang w:eastAsia="ru-RU"/>
        </w:rPr>
        <w:t xml:space="preserve"> горячего водоснабжения </w:t>
      </w:r>
      <w:r w:rsidRPr="00FA620C">
        <w:rPr>
          <w:rFonts w:ascii="Bold" w:eastAsia="Times New Roman" w:hAnsi="Bold" w:cs="Times New Roman"/>
          <w:color w:val="000000"/>
          <w:kern w:val="36"/>
          <w:sz w:val="30"/>
          <w:szCs w:val="30"/>
          <w:lang w:eastAsia="ru-RU"/>
        </w:rPr>
        <w:t xml:space="preserve"> возобновляется в течение двух календарных дней со дня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потребителем или заключения соглашения о порядке погашения задолженности и оплаты указанных расходов.</w:t>
      </w:r>
    </w:p>
    <w:p w14:paraId="343A9DF3" w14:textId="1CF2545B" w:rsidR="00FA620C" w:rsidRDefault="00FA620C" w:rsidP="00FA620C">
      <w:pPr>
        <w:spacing w:after="0" w:line="240" w:lineRule="auto"/>
        <w:jc w:val="both"/>
        <w:outlineLvl w:val="0"/>
        <w:rPr>
          <w:rFonts w:ascii="Bold" w:eastAsia="Times New Roman" w:hAnsi="Bold" w:cs="Times New Roman"/>
          <w:color w:val="000000"/>
          <w:kern w:val="36"/>
          <w:sz w:val="30"/>
          <w:szCs w:val="30"/>
          <w:lang w:eastAsia="ru-RU"/>
        </w:rPr>
      </w:pPr>
      <w:r w:rsidRPr="00FA620C">
        <w:rPr>
          <w:rFonts w:ascii="Bold" w:eastAsia="Times New Roman" w:hAnsi="Bold" w:cs="Times New Roman"/>
          <w:color w:val="000000"/>
          <w:kern w:val="36"/>
          <w:sz w:val="30"/>
          <w:szCs w:val="30"/>
          <w:lang w:eastAsia="ru-RU"/>
        </w:rPr>
        <w:t> 3. Взыскание задолженности в судебном порядке</w:t>
      </w:r>
      <w:r w:rsidR="00437956">
        <w:rPr>
          <w:rFonts w:ascii="Bold" w:eastAsia="Times New Roman" w:hAnsi="Bold" w:cs="Times New Roman"/>
          <w:color w:val="000000"/>
          <w:kern w:val="36"/>
          <w:sz w:val="30"/>
          <w:szCs w:val="30"/>
          <w:lang w:eastAsia="ru-RU"/>
        </w:rPr>
        <w:t xml:space="preserve"> с оплатой пени, госпошлины, расходов на содержание адвоката</w:t>
      </w:r>
      <w:r w:rsidR="002A491A">
        <w:rPr>
          <w:rFonts w:ascii="Bold" w:eastAsia="Times New Roman" w:hAnsi="Bold" w:cs="Times New Roman"/>
          <w:color w:val="000000"/>
          <w:kern w:val="36"/>
          <w:sz w:val="30"/>
          <w:szCs w:val="30"/>
          <w:lang w:eastAsia="ru-RU"/>
        </w:rPr>
        <w:t>.</w:t>
      </w:r>
    </w:p>
    <w:p w14:paraId="5BAAF514" w14:textId="2EC90EA3" w:rsidR="002A491A" w:rsidRDefault="002A491A" w:rsidP="00FA620C">
      <w:pPr>
        <w:spacing w:after="0" w:line="240" w:lineRule="auto"/>
        <w:jc w:val="both"/>
        <w:outlineLvl w:val="0"/>
        <w:rPr>
          <w:rFonts w:ascii="Bold" w:eastAsia="Times New Roman" w:hAnsi="Bold" w:cs="Times New Roman"/>
          <w:color w:val="000000"/>
          <w:kern w:val="36"/>
          <w:sz w:val="30"/>
          <w:szCs w:val="30"/>
          <w:lang w:eastAsia="ru-RU"/>
        </w:rPr>
      </w:pPr>
      <w:r w:rsidRPr="002A491A">
        <w:rPr>
          <w:rFonts w:ascii="Bold" w:eastAsia="Times New Roman" w:hAnsi="Bold" w:cs="Times New Roman"/>
          <w:color w:val="000000"/>
          <w:kern w:val="36"/>
          <w:sz w:val="30"/>
          <w:szCs w:val="30"/>
          <w:lang w:eastAsia="ru-RU"/>
        </w:rPr>
        <w:t>В рамках исполнительного производства взыскание может быть обращено на имущество потребителя, в том числе на заработную плату или иные доходы (гл. 8, 11 Закона от 02.10.2007 N 229-ФЗ)</w:t>
      </w:r>
      <w:r>
        <w:rPr>
          <w:rFonts w:ascii="Bold" w:eastAsia="Times New Roman" w:hAnsi="Bold" w:cs="Times New Roman"/>
          <w:color w:val="000000"/>
          <w:kern w:val="36"/>
          <w:sz w:val="30"/>
          <w:szCs w:val="30"/>
          <w:lang w:eastAsia="ru-RU"/>
        </w:rPr>
        <w:t>.</w:t>
      </w:r>
    </w:p>
    <w:p w14:paraId="72436046" w14:textId="6E87D4EA" w:rsidR="002A491A" w:rsidRPr="00FA620C" w:rsidRDefault="002A491A" w:rsidP="00FA620C">
      <w:pPr>
        <w:spacing w:after="0" w:line="240" w:lineRule="auto"/>
        <w:jc w:val="both"/>
        <w:outlineLvl w:val="0"/>
        <w:rPr>
          <w:rFonts w:ascii="Bold" w:eastAsia="Times New Roman" w:hAnsi="Bold" w:cs="Times New Roman"/>
          <w:color w:val="000000"/>
          <w:kern w:val="36"/>
          <w:sz w:val="30"/>
          <w:szCs w:val="30"/>
          <w:lang w:eastAsia="ru-RU"/>
        </w:rPr>
      </w:pPr>
      <w:r w:rsidRPr="002A491A">
        <w:rPr>
          <w:rFonts w:ascii="Bold" w:eastAsia="Times New Roman" w:hAnsi="Bold" w:cs="Times New Roman"/>
          <w:color w:val="000000"/>
          <w:kern w:val="36"/>
          <w:sz w:val="30"/>
          <w:szCs w:val="30"/>
          <w:lang w:eastAsia="ru-RU"/>
        </w:rPr>
        <w:t>Если сумма задолженности превышает 30 000 руб. или задолженность свыше 10 000 руб. не уплачена по истечении двух месяцев со дня окончания срока для добровольного исполнения требований исполнительного документа, судебный пристав-исполнитель может вынести постановление о временном ограничении на выезд должника из РФ (п. 15 ч. 1 ст. 64, п. 3 ч. 1, ч. 2 ст. 67 Закона N 229-ФЗ).</w:t>
      </w:r>
    </w:p>
    <w:p w14:paraId="1C10A39C" w14:textId="6E9B0ED3" w:rsidR="00FA620C" w:rsidRPr="00FA620C" w:rsidRDefault="00FA620C" w:rsidP="00FA620C">
      <w:pPr>
        <w:spacing w:after="0" w:line="240" w:lineRule="auto"/>
        <w:jc w:val="both"/>
        <w:outlineLvl w:val="0"/>
        <w:rPr>
          <w:rFonts w:ascii="Bold" w:eastAsia="Times New Roman" w:hAnsi="Bold" w:cs="Times New Roman"/>
          <w:color w:val="000000"/>
          <w:kern w:val="36"/>
          <w:sz w:val="30"/>
          <w:szCs w:val="30"/>
          <w:lang w:eastAsia="ru-RU"/>
        </w:rPr>
      </w:pPr>
      <w:r w:rsidRPr="00FA620C">
        <w:rPr>
          <w:rFonts w:ascii="Bold" w:eastAsia="Times New Roman" w:hAnsi="Bold" w:cs="Times New Roman"/>
          <w:color w:val="000000"/>
          <w:kern w:val="36"/>
          <w:sz w:val="30"/>
          <w:szCs w:val="30"/>
          <w:lang w:eastAsia="ru-RU"/>
        </w:rPr>
        <w:t> 4. Обращение наймодателя в суд с иском о выселении нанимателя</w:t>
      </w:r>
    </w:p>
    <w:p w14:paraId="45615BC8" w14:textId="12BCAFDC" w:rsidR="00FA620C" w:rsidRDefault="00FA620C" w:rsidP="00FA620C">
      <w:pPr>
        <w:spacing w:after="0" w:line="240" w:lineRule="auto"/>
        <w:jc w:val="both"/>
        <w:outlineLvl w:val="0"/>
        <w:rPr>
          <w:rFonts w:ascii="Bold" w:eastAsia="Times New Roman" w:hAnsi="Bold" w:cs="Times New Roman"/>
          <w:color w:val="000000"/>
          <w:kern w:val="36"/>
          <w:sz w:val="30"/>
          <w:szCs w:val="30"/>
          <w:lang w:eastAsia="ru-RU"/>
        </w:rPr>
      </w:pPr>
      <w:r w:rsidRPr="00FA620C">
        <w:rPr>
          <w:rFonts w:ascii="Bold" w:eastAsia="Times New Roman" w:hAnsi="Bold" w:cs="Times New Roman"/>
          <w:color w:val="000000"/>
          <w:kern w:val="36"/>
          <w:sz w:val="30"/>
          <w:szCs w:val="30"/>
          <w:lang w:eastAsia="ru-RU"/>
        </w:rPr>
        <w:t>При невнесении нанимателем платы за жилое помещение и (или) коммунальные услуги в течение более шести месяцев наймодатель может обратиться в суд с требованием о расторжении договора социального найма жилого помещения (п. 1 ч. 4 ст. 83 ЖК РФ).</w:t>
      </w:r>
    </w:p>
    <w:p w14:paraId="6BB33CF9" w14:textId="77777777" w:rsidR="00437956" w:rsidRPr="00FA620C" w:rsidRDefault="00437956" w:rsidP="00FA620C">
      <w:pPr>
        <w:spacing w:after="0" w:line="240" w:lineRule="auto"/>
        <w:jc w:val="both"/>
        <w:outlineLvl w:val="0"/>
        <w:rPr>
          <w:rFonts w:ascii="Bold" w:eastAsia="Times New Roman" w:hAnsi="Bold" w:cs="Times New Roman"/>
          <w:color w:val="000000"/>
          <w:kern w:val="36"/>
          <w:sz w:val="30"/>
          <w:szCs w:val="30"/>
          <w:lang w:eastAsia="ru-RU"/>
        </w:rPr>
      </w:pPr>
    </w:p>
    <w:p w14:paraId="1F204D9C" w14:textId="2FFBDD6C" w:rsidR="00E116B5" w:rsidRDefault="00E116B5" w:rsidP="00E60FF9">
      <w:pPr>
        <w:spacing w:after="0" w:line="240" w:lineRule="auto"/>
        <w:jc w:val="both"/>
        <w:outlineLvl w:val="0"/>
        <w:rPr>
          <w:rFonts w:ascii="Bold" w:eastAsia="Times New Roman" w:hAnsi="Bold" w:cs="Times New Roman"/>
          <w:color w:val="000000"/>
          <w:kern w:val="36"/>
          <w:sz w:val="30"/>
          <w:szCs w:val="30"/>
          <w:lang w:eastAsia="ru-RU"/>
        </w:rPr>
      </w:pPr>
      <w:r>
        <w:rPr>
          <w:rFonts w:ascii="Bold" w:eastAsia="Times New Roman" w:hAnsi="Bold" w:cs="Times New Roman"/>
          <w:color w:val="000000"/>
          <w:kern w:val="36"/>
          <w:sz w:val="30"/>
          <w:szCs w:val="30"/>
          <w:lang w:eastAsia="ru-RU"/>
        </w:rPr>
        <w:t>ООО «ИКС-Орехово-</w:t>
      </w:r>
      <w:proofErr w:type="gramStart"/>
      <w:r>
        <w:rPr>
          <w:rFonts w:ascii="Bold" w:eastAsia="Times New Roman" w:hAnsi="Bold" w:cs="Times New Roman"/>
          <w:color w:val="000000"/>
          <w:kern w:val="36"/>
          <w:sz w:val="30"/>
          <w:szCs w:val="30"/>
          <w:lang w:eastAsia="ru-RU"/>
        </w:rPr>
        <w:t xml:space="preserve">Зуево» </w:t>
      </w:r>
      <w:r w:rsidRPr="00E116B5">
        <w:rPr>
          <w:rFonts w:ascii="Bold" w:eastAsia="Times New Roman" w:hAnsi="Bold" w:cs="Times New Roman"/>
          <w:color w:val="000000"/>
          <w:kern w:val="36"/>
          <w:sz w:val="30"/>
          <w:szCs w:val="30"/>
          <w:lang w:eastAsia="ru-RU"/>
        </w:rPr>
        <w:t xml:space="preserve"> рекомендует</w:t>
      </w:r>
      <w:proofErr w:type="gramEnd"/>
      <w:r w:rsidRPr="00E116B5">
        <w:rPr>
          <w:rFonts w:ascii="Bold" w:eastAsia="Times New Roman" w:hAnsi="Bold" w:cs="Times New Roman"/>
          <w:color w:val="000000"/>
          <w:kern w:val="36"/>
          <w:sz w:val="30"/>
          <w:szCs w:val="30"/>
          <w:lang w:eastAsia="ru-RU"/>
        </w:rPr>
        <w:t xml:space="preserve"> </w:t>
      </w:r>
      <w:r>
        <w:rPr>
          <w:rFonts w:ascii="Bold" w:eastAsia="Times New Roman" w:hAnsi="Bold" w:cs="Times New Roman"/>
          <w:color w:val="000000"/>
          <w:kern w:val="36"/>
          <w:sz w:val="30"/>
          <w:szCs w:val="30"/>
          <w:lang w:eastAsia="ru-RU"/>
        </w:rPr>
        <w:t xml:space="preserve">жителям Орехово-Зуевского </w:t>
      </w:r>
      <w:proofErr w:type="spellStart"/>
      <w:r>
        <w:rPr>
          <w:rFonts w:ascii="Bold" w:eastAsia="Times New Roman" w:hAnsi="Bold" w:cs="Times New Roman"/>
          <w:color w:val="000000"/>
          <w:kern w:val="36"/>
          <w:sz w:val="30"/>
          <w:szCs w:val="30"/>
          <w:lang w:eastAsia="ru-RU"/>
        </w:rPr>
        <w:t>г.о</w:t>
      </w:r>
      <w:proofErr w:type="spellEnd"/>
      <w:r>
        <w:rPr>
          <w:rFonts w:ascii="Bold" w:eastAsia="Times New Roman" w:hAnsi="Bold" w:cs="Times New Roman"/>
          <w:color w:val="000000"/>
          <w:kern w:val="36"/>
          <w:sz w:val="30"/>
          <w:szCs w:val="30"/>
          <w:lang w:eastAsia="ru-RU"/>
        </w:rPr>
        <w:t xml:space="preserve">. </w:t>
      </w:r>
      <w:r w:rsidRPr="00E116B5">
        <w:rPr>
          <w:rFonts w:ascii="Bold" w:eastAsia="Times New Roman" w:hAnsi="Bold" w:cs="Times New Roman"/>
          <w:color w:val="000000"/>
          <w:kern w:val="36"/>
          <w:sz w:val="30"/>
          <w:szCs w:val="30"/>
          <w:lang w:eastAsia="ru-RU"/>
        </w:rPr>
        <w:t xml:space="preserve">для избежания </w:t>
      </w:r>
      <w:r w:rsidR="00437956">
        <w:rPr>
          <w:rFonts w:ascii="Bold" w:eastAsia="Times New Roman" w:hAnsi="Bold" w:cs="Times New Roman"/>
          <w:color w:val="000000"/>
          <w:kern w:val="36"/>
          <w:sz w:val="30"/>
          <w:szCs w:val="30"/>
          <w:lang w:eastAsia="ru-RU"/>
        </w:rPr>
        <w:t xml:space="preserve"> негативных последствий </w:t>
      </w:r>
      <w:r w:rsidRPr="00E116B5">
        <w:rPr>
          <w:rFonts w:ascii="Bold" w:eastAsia="Times New Roman" w:hAnsi="Bold" w:cs="Times New Roman"/>
          <w:color w:val="000000"/>
          <w:kern w:val="36"/>
          <w:sz w:val="30"/>
          <w:szCs w:val="30"/>
          <w:lang w:eastAsia="ru-RU"/>
        </w:rPr>
        <w:t>погасить имеющиеся задолженности</w:t>
      </w:r>
      <w:r w:rsidR="00DD3BD4">
        <w:rPr>
          <w:rFonts w:ascii="Bold" w:eastAsia="Times New Roman" w:hAnsi="Bold" w:cs="Times New Roman"/>
          <w:color w:val="000000"/>
          <w:kern w:val="36"/>
          <w:sz w:val="30"/>
          <w:szCs w:val="30"/>
          <w:lang w:eastAsia="ru-RU"/>
        </w:rPr>
        <w:t xml:space="preserve"> за отопление и горячее водоснабжение</w:t>
      </w:r>
      <w:r w:rsidR="00AF625E">
        <w:rPr>
          <w:rFonts w:ascii="Bold" w:eastAsia="Times New Roman" w:hAnsi="Bold" w:cs="Times New Roman"/>
          <w:color w:val="000000"/>
          <w:kern w:val="36"/>
          <w:sz w:val="30"/>
          <w:szCs w:val="30"/>
          <w:lang w:eastAsia="ru-RU"/>
        </w:rPr>
        <w:t>.</w:t>
      </w:r>
      <w:r w:rsidR="00E60FF9">
        <w:rPr>
          <w:rFonts w:ascii="Bold" w:eastAsia="Times New Roman" w:hAnsi="Bold" w:cs="Times New Roman"/>
          <w:color w:val="000000"/>
          <w:kern w:val="36"/>
          <w:sz w:val="30"/>
          <w:szCs w:val="30"/>
          <w:lang w:eastAsia="ru-RU"/>
        </w:rPr>
        <w:t xml:space="preserve"> Оплатить задолженность можно </w:t>
      </w:r>
      <w:r w:rsidR="006C2B3C">
        <w:rPr>
          <w:rFonts w:ascii="Bold" w:eastAsia="Times New Roman" w:hAnsi="Bold" w:cs="Times New Roman"/>
          <w:color w:val="000000"/>
          <w:kern w:val="36"/>
          <w:sz w:val="30"/>
          <w:szCs w:val="30"/>
          <w:lang w:eastAsia="ru-RU"/>
        </w:rPr>
        <w:t xml:space="preserve">удобными для Вас способами, в том </w:t>
      </w:r>
      <w:r w:rsidR="006C2B3C">
        <w:rPr>
          <w:rFonts w:ascii="Bold" w:eastAsia="Times New Roman" w:hAnsi="Bold" w:cs="Times New Roman"/>
          <w:color w:val="000000"/>
          <w:kern w:val="36"/>
          <w:sz w:val="30"/>
          <w:szCs w:val="30"/>
          <w:lang w:eastAsia="ru-RU"/>
        </w:rPr>
        <w:lastRenderedPageBreak/>
        <w:t>числе через Личный кабинет клиента ООО «</w:t>
      </w:r>
      <w:proofErr w:type="spellStart"/>
      <w:proofErr w:type="gramStart"/>
      <w:r w:rsidR="006C2B3C">
        <w:rPr>
          <w:rFonts w:ascii="Bold" w:eastAsia="Times New Roman" w:hAnsi="Bold" w:cs="Times New Roman"/>
          <w:color w:val="000000"/>
          <w:kern w:val="36"/>
          <w:sz w:val="30"/>
          <w:szCs w:val="30"/>
          <w:lang w:eastAsia="ru-RU"/>
        </w:rPr>
        <w:t>МособлЕИРЦ</w:t>
      </w:r>
      <w:proofErr w:type="spellEnd"/>
      <w:r w:rsidR="006C2B3C">
        <w:rPr>
          <w:rFonts w:ascii="Bold" w:eastAsia="Times New Roman" w:hAnsi="Bold" w:cs="Times New Roman"/>
          <w:color w:val="000000"/>
          <w:kern w:val="36"/>
          <w:sz w:val="30"/>
          <w:szCs w:val="30"/>
          <w:lang w:eastAsia="ru-RU"/>
        </w:rPr>
        <w:t>»  или</w:t>
      </w:r>
      <w:proofErr w:type="gramEnd"/>
      <w:r w:rsidR="006C2B3C">
        <w:rPr>
          <w:rFonts w:ascii="Bold" w:eastAsia="Times New Roman" w:hAnsi="Bold" w:cs="Times New Roman"/>
          <w:color w:val="000000"/>
          <w:kern w:val="36"/>
          <w:sz w:val="30"/>
          <w:szCs w:val="30"/>
          <w:lang w:eastAsia="ru-RU"/>
        </w:rPr>
        <w:t xml:space="preserve"> переводом на расчетный счет ООО «ИКС Орехово-Зуево»</w:t>
      </w:r>
    </w:p>
    <w:p w14:paraId="1CDF1AE6" w14:textId="77777777" w:rsidR="00AF625E" w:rsidRPr="00AF625E" w:rsidRDefault="00AF625E" w:rsidP="00E60FF9">
      <w:pPr>
        <w:spacing w:after="0" w:line="240" w:lineRule="auto"/>
        <w:jc w:val="both"/>
        <w:outlineLvl w:val="0"/>
        <w:rPr>
          <w:rFonts w:ascii="Bold" w:eastAsia="Times New Roman" w:hAnsi="Bold" w:cs="Times New Roman"/>
          <w:color w:val="000000"/>
          <w:kern w:val="36"/>
          <w:sz w:val="30"/>
          <w:szCs w:val="30"/>
          <w:lang w:eastAsia="ru-RU"/>
        </w:rPr>
      </w:pPr>
      <w:r w:rsidRPr="00AF625E">
        <w:rPr>
          <w:rFonts w:ascii="Bold" w:eastAsia="Times New Roman" w:hAnsi="Bold" w:cs="Times New Roman"/>
          <w:color w:val="000000"/>
          <w:kern w:val="36"/>
          <w:sz w:val="30"/>
          <w:szCs w:val="30"/>
          <w:lang w:eastAsia="ru-RU"/>
        </w:rPr>
        <w:t>Реквизиты для перечисления денежных средств:</w:t>
      </w:r>
    </w:p>
    <w:p w14:paraId="3617A02E" w14:textId="77777777" w:rsidR="00AF625E" w:rsidRPr="00AF625E" w:rsidRDefault="00AF625E" w:rsidP="00E60FF9">
      <w:pPr>
        <w:spacing w:after="0" w:line="240" w:lineRule="auto"/>
        <w:jc w:val="both"/>
        <w:outlineLvl w:val="0"/>
        <w:rPr>
          <w:rFonts w:ascii="Bold" w:eastAsia="Times New Roman" w:hAnsi="Bold" w:cs="Times New Roman"/>
          <w:color w:val="000000"/>
          <w:kern w:val="36"/>
          <w:sz w:val="30"/>
          <w:szCs w:val="30"/>
          <w:lang w:eastAsia="ru-RU"/>
        </w:rPr>
      </w:pPr>
      <w:r w:rsidRPr="00AF625E">
        <w:rPr>
          <w:rFonts w:ascii="Bold" w:eastAsia="Times New Roman" w:hAnsi="Bold" w:cs="Times New Roman"/>
          <w:color w:val="000000"/>
          <w:kern w:val="36"/>
          <w:sz w:val="30"/>
          <w:szCs w:val="30"/>
          <w:lang w:eastAsia="ru-RU"/>
        </w:rPr>
        <w:t>Получатель: ООО «ИКС Орехово-Зуево»; ИНН 7608037021; КПП 503401001;</w:t>
      </w:r>
    </w:p>
    <w:p w14:paraId="4368C826" w14:textId="77777777" w:rsidR="00AF625E" w:rsidRPr="00AF625E" w:rsidRDefault="00AF625E" w:rsidP="00E60FF9">
      <w:pPr>
        <w:spacing w:after="0" w:line="240" w:lineRule="auto"/>
        <w:jc w:val="both"/>
        <w:outlineLvl w:val="0"/>
        <w:rPr>
          <w:rFonts w:ascii="Bold" w:eastAsia="Times New Roman" w:hAnsi="Bold" w:cs="Times New Roman"/>
          <w:color w:val="000000"/>
          <w:kern w:val="36"/>
          <w:sz w:val="30"/>
          <w:szCs w:val="30"/>
          <w:lang w:eastAsia="ru-RU"/>
        </w:rPr>
      </w:pPr>
      <w:r w:rsidRPr="00AF625E">
        <w:rPr>
          <w:rFonts w:ascii="Bold" w:eastAsia="Times New Roman" w:hAnsi="Bold" w:cs="Times New Roman"/>
          <w:color w:val="000000"/>
          <w:kern w:val="36"/>
          <w:sz w:val="30"/>
          <w:szCs w:val="30"/>
          <w:lang w:eastAsia="ru-RU"/>
        </w:rPr>
        <w:t>ОГРН 11976270128 68</w:t>
      </w:r>
    </w:p>
    <w:p w14:paraId="25D31F91" w14:textId="77777777" w:rsidR="00AF625E" w:rsidRPr="00AF625E" w:rsidRDefault="00AF625E" w:rsidP="00E60FF9">
      <w:pPr>
        <w:spacing w:after="0" w:line="240" w:lineRule="auto"/>
        <w:jc w:val="both"/>
        <w:outlineLvl w:val="0"/>
        <w:rPr>
          <w:rFonts w:ascii="Bold" w:eastAsia="Times New Roman" w:hAnsi="Bold" w:cs="Times New Roman"/>
          <w:color w:val="000000"/>
          <w:kern w:val="36"/>
          <w:sz w:val="30"/>
          <w:szCs w:val="30"/>
          <w:lang w:eastAsia="ru-RU"/>
        </w:rPr>
      </w:pPr>
      <w:r w:rsidRPr="00AF625E">
        <w:rPr>
          <w:rFonts w:ascii="Bold" w:eastAsia="Times New Roman" w:hAnsi="Bold" w:cs="Times New Roman"/>
          <w:color w:val="000000"/>
          <w:kern w:val="36"/>
          <w:sz w:val="30"/>
          <w:szCs w:val="30"/>
          <w:lang w:eastAsia="ru-RU"/>
        </w:rPr>
        <w:t>р/с 407 028 105 120 202 383 12 в Филиале «Корпоративный» ПАО «</w:t>
      </w:r>
      <w:proofErr w:type="spellStart"/>
      <w:r w:rsidRPr="00AF625E">
        <w:rPr>
          <w:rFonts w:ascii="Bold" w:eastAsia="Times New Roman" w:hAnsi="Bold" w:cs="Times New Roman"/>
          <w:color w:val="000000"/>
          <w:kern w:val="36"/>
          <w:sz w:val="30"/>
          <w:szCs w:val="30"/>
          <w:lang w:eastAsia="ru-RU"/>
        </w:rPr>
        <w:t>Совкомбанк</w:t>
      </w:r>
      <w:proofErr w:type="spellEnd"/>
      <w:r w:rsidRPr="00AF625E">
        <w:rPr>
          <w:rFonts w:ascii="Bold" w:eastAsia="Times New Roman" w:hAnsi="Bold" w:cs="Times New Roman"/>
          <w:color w:val="000000"/>
          <w:kern w:val="36"/>
          <w:sz w:val="30"/>
          <w:szCs w:val="30"/>
          <w:lang w:eastAsia="ru-RU"/>
        </w:rPr>
        <w:t>»</w:t>
      </w:r>
    </w:p>
    <w:p w14:paraId="2F6EB546" w14:textId="77777777" w:rsidR="00AF625E" w:rsidRPr="00AF625E" w:rsidRDefault="00AF625E" w:rsidP="00E60FF9">
      <w:pPr>
        <w:spacing w:after="0" w:line="240" w:lineRule="auto"/>
        <w:jc w:val="both"/>
        <w:outlineLvl w:val="0"/>
        <w:rPr>
          <w:rFonts w:ascii="Bold" w:eastAsia="Times New Roman" w:hAnsi="Bold" w:cs="Times New Roman"/>
          <w:color w:val="000000"/>
          <w:kern w:val="36"/>
          <w:sz w:val="30"/>
          <w:szCs w:val="30"/>
          <w:lang w:eastAsia="ru-RU"/>
        </w:rPr>
      </w:pPr>
      <w:r w:rsidRPr="00AF625E">
        <w:rPr>
          <w:rFonts w:ascii="Bold" w:eastAsia="Times New Roman" w:hAnsi="Bold" w:cs="Times New Roman"/>
          <w:color w:val="000000"/>
          <w:kern w:val="36"/>
          <w:sz w:val="30"/>
          <w:szCs w:val="30"/>
          <w:lang w:eastAsia="ru-RU"/>
        </w:rPr>
        <w:t>к/с 301 018 104 452 50000 360; БИК 044 525 360</w:t>
      </w:r>
    </w:p>
    <w:p w14:paraId="04193496" w14:textId="63E0BE0E" w:rsidR="00AF625E" w:rsidRDefault="00AF625E" w:rsidP="00E60FF9">
      <w:pPr>
        <w:spacing w:after="0" w:line="240" w:lineRule="auto"/>
        <w:jc w:val="both"/>
        <w:outlineLvl w:val="0"/>
        <w:rPr>
          <w:rFonts w:ascii="Bold" w:eastAsia="Times New Roman" w:hAnsi="Bold" w:cs="Times New Roman"/>
          <w:color w:val="000000"/>
          <w:kern w:val="36"/>
          <w:sz w:val="30"/>
          <w:szCs w:val="30"/>
          <w:lang w:eastAsia="ru-RU"/>
        </w:rPr>
      </w:pPr>
      <w:r w:rsidRPr="00AF625E">
        <w:rPr>
          <w:rFonts w:ascii="Bold" w:eastAsia="Times New Roman" w:hAnsi="Bold" w:cs="Times New Roman"/>
          <w:color w:val="000000"/>
          <w:kern w:val="36"/>
          <w:sz w:val="30"/>
          <w:szCs w:val="30"/>
          <w:lang w:eastAsia="ru-RU"/>
        </w:rPr>
        <w:t>Внимание! В назначении платежа необходимо указать номер Вашего лицевого счета</w:t>
      </w:r>
      <w:r w:rsidR="00E60FF9">
        <w:rPr>
          <w:rFonts w:ascii="Bold" w:eastAsia="Times New Roman" w:hAnsi="Bold" w:cs="Times New Roman"/>
          <w:color w:val="000000"/>
          <w:kern w:val="36"/>
          <w:sz w:val="30"/>
          <w:szCs w:val="30"/>
          <w:lang w:eastAsia="ru-RU"/>
        </w:rPr>
        <w:t>.</w:t>
      </w:r>
    </w:p>
    <w:p w14:paraId="1ED82852" w14:textId="3FE8061D" w:rsidR="00DD3BD4" w:rsidRPr="00E116B5" w:rsidRDefault="00DD3BD4" w:rsidP="00E60FF9">
      <w:pPr>
        <w:spacing w:after="0" w:line="240" w:lineRule="auto"/>
        <w:jc w:val="both"/>
        <w:outlineLvl w:val="0"/>
        <w:rPr>
          <w:rFonts w:ascii="Bold" w:eastAsia="Times New Roman" w:hAnsi="Bold" w:cs="Times New Roman"/>
          <w:color w:val="000000"/>
          <w:kern w:val="36"/>
          <w:sz w:val="30"/>
          <w:szCs w:val="30"/>
          <w:lang w:eastAsia="ru-RU"/>
        </w:rPr>
      </w:pPr>
      <w:r w:rsidRPr="00DD3BD4">
        <w:rPr>
          <w:rFonts w:ascii="Bold" w:eastAsia="Times New Roman" w:hAnsi="Bold" w:cs="Times New Roman"/>
          <w:color w:val="000000"/>
          <w:kern w:val="36"/>
          <w:sz w:val="30"/>
          <w:szCs w:val="30"/>
          <w:lang w:eastAsia="ru-RU"/>
        </w:rPr>
        <w:t>Для тех граждан, кто попал в трудную жизненную ситуацию, предусмотрен механизм рассрочки платежа.</w:t>
      </w:r>
    </w:p>
    <w:p w14:paraId="4A8A6F22" w14:textId="2D5C4D4F" w:rsidR="00AF625E" w:rsidRPr="00AF625E" w:rsidRDefault="00DD3BD4" w:rsidP="00E60FF9">
      <w:pPr>
        <w:spacing w:after="0" w:line="240" w:lineRule="auto"/>
        <w:jc w:val="both"/>
        <w:outlineLvl w:val="0"/>
        <w:rPr>
          <w:rFonts w:ascii="Bold" w:eastAsia="Times New Roman" w:hAnsi="Bold" w:cs="Times New Roman"/>
          <w:color w:val="000000"/>
          <w:kern w:val="36"/>
          <w:sz w:val="30"/>
          <w:szCs w:val="30"/>
          <w:lang w:eastAsia="ru-RU"/>
        </w:rPr>
      </w:pPr>
      <w:r>
        <w:rPr>
          <w:rFonts w:ascii="Bold" w:eastAsia="Times New Roman" w:hAnsi="Bold" w:cs="Times New Roman"/>
          <w:color w:val="000000"/>
          <w:kern w:val="36"/>
          <w:sz w:val="30"/>
          <w:szCs w:val="30"/>
          <w:lang w:eastAsia="ru-RU"/>
        </w:rPr>
        <w:t>О</w:t>
      </w:r>
      <w:r w:rsidR="00E116B5" w:rsidRPr="00E116B5">
        <w:rPr>
          <w:rFonts w:ascii="Bold" w:eastAsia="Times New Roman" w:hAnsi="Bold" w:cs="Times New Roman"/>
          <w:color w:val="000000"/>
          <w:kern w:val="36"/>
          <w:sz w:val="30"/>
          <w:szCs w:val="30"/>
          <w:lang w:eastAsia="ru-RU"/>
        </w:rPr>
        <w:t xml:space="preserve">тслеживать состояние лицевого счета или получить консультацию жители могут </w:t>
      </w:r>
      <w:r>
        <w:rPr>
          <w:rFonts w:ascii="Bold" w:eastAsia="Times New Roman" w:hAnsi="Bold" w:cs="Times New Roman"/>
          <w:color w:val="000000"/>
          <w:kern w:val="36"/>
          <w:sz w:val="30"/>
          <w:szCs w:val="30"/>
          <w:lang w:eastAsia="ru-RU"/>
        </w:rPr>
        <w:t>в офисе теплоснабжающей организации  по адресу г. Орехово-Зуево , ул. Лапина, 68 (приемные дни вторник, че</w:t>
      </w:r>
      <w:r w:rsidR="001628A1">
        <w:rPr>
          <w:rFonts w:ascii="Bold" w:eastAsia="Times New Roman" w:hAnsi="Bold" w:cs="Times New Roman"/>
          <w:color w:val="000000"/>
          <w:kern w:val="36"/>
          <w:sz w:val="30"/>
          <w:szCs w:val="30"/>
          <w:lang w:eastAsia="ru-RU"/>
        </w:rPr>
        <w:t>т</w:t>
      </w:r>
      <w:r>
        <w:rPr>
          <w:rFonts w:ascii="Bold" w:eastAsia="Times New Roman" w:hAnsi="Bold" w:cs="Times New Roman"/>
          <w:color w:val="000000"/>
          <w:kern w:val="36"/>
          <w:sz w:val="30"/>
          <w:szCs w:val="30"/>
          <w:lang w:eastAsia="ru-RU"/>
        </w:rPr>
        <w:t xml:space="preserve">верг с  8.00 час. до 17.00 час. перерыв с 12.00 час до 13.00 час., а также </w:t>
      </w:r>
      <w:r w:rsidR="00E116B5" w:rsidRPr="00E116B5">
        <w:rPr>
          <w:rFonts w:ascii="Bold" w:eastAsia="Times New Roman" w:hAnsi="Bold" w:cs="Times New Roman"/>
          <w:color w:val="000000"/>
          <w:kern w:val="36"/>
          <w:sz w:val="30"/>
          <w:szCs w:val="30"/>
          <w:lang w:eastAsia="ru-RU"/>
        </w:rPr>
        <w:t xml:space="preserve">с помощью личного кабинета </w:t>
      </w:r>
      <w:r>
        <w:rPr>
          <w:rFonts w:ascii="Bold" w:eastAsia="Times New Roman" w:hAnsi="Bold" w:cs="Times New Roman"/>
          <w:color w:val="000000"/>
          <w:kern w:val="36"/>
          <w:sz w:val="30"/>
          <w:szCs w:val="30"/>
          <w:lang w:eastAsia="ru-RU"/>
        </w:rPr>
        <w:t xml:space="preserve"> «</w:t>
      </w:r>
      <w:proofErr w:type="spellStart"/>
      <w:r>
        <w:rPr>
          <w:rFonts w:ascii="Bold" w:eastAsia="Times New Roman" w:hAnsi="Bold" w:cs="Times New Roman"/>
          <w:color w:val="000000"/>
          <w:kern w:val="36"/>
          <w:sz w:val="30"/>
          <w:szCs w:val="30"/>
          <w:lang w:eastAsia="ru-RU"/>
        </w:rPr>
        <w:t>МосОб</w:t>
      </w:r>
      <w:r w:rsidR="00AF625E">
        <w:rPr>
          <w:rFonts w:ascii="Bold" w:eastAsia="Times New Roman" w:hAnsi="Bold" w:cs="Times New Roman"/>
          <w:color w:val="000000"/>
          <w:kern w:val="36"/>
          <w:sz w:val="30"/>
          <w:szCs w:val="30"/>
          <w:lang w:eastAsia="ru-RU"/>
        </w:rPr>
        <w:t>лЕИРЦ</w:t>
      </w:r>
      <w:proofErr w:type="spellEnd"/>
      <w:r w:rsidR="00AF625E">
        <w:rPr>
          <w:rFonts w:ascii="Bold" w:eastAsia="Times New Roman" w:hAnsi="Bold" w:cs="Times New Roman"/>
          <w:color w:val="000000"/>
          <w:kern w:val="36"/>
          <w:sz w:val="30"/>
          <w:szCs w:val="30"/>
          <w:lang w:eastAsia="ru-RU"/>
        </w:rPr>
        <w:t xml:space="preserve">» </w:t>
      </w:r>
      <w:r>
        <w:rPr>
          <w:rFonts w:ascii="Bold" w:eastAsia="Times New Roman" w:hAnsi="Bold" w:cs="Times New Roman"/>
          <w:color w:val="000000"/>
          <w:kern w:val="36"/>
          <w:sz w:val="30"/>
          <w:szCs w:val="30"/>
          <w:lang w:eastAsia="ru-RU"/>
        </w:rPr>
        <w:t xml:space="preserve">или </w:t>
      </w:r>
      <w:r w:rsidR="00E116B5" w:rsidRPr="00E116B5">
        <w:rPr>
          <w:rFonts w:ascii="Bold" w:eastAsia="Times New Roman" w:hAnsi="Bold" w:cs="Times New Roman"/>
          <w:color w:val="000000"/>
          <w:kern w:val="36"/>
          <w:sz w:val="30"/>
          <w:szCs w:val="30"/>
          <w:lang w:eastAsia="ru-RU"/>
        </w:rPr>
        <w:t xml:space="preserve"> мобильно</w:t>
      </w:r>
      <w:r>
        <w:rPr>
          <w:rFonts w:ascii="Bold" w:eastAsia="Times New Roman" w:hAnsi="Bold" w:cs="Times New Roman"/>
          <w:color w:val="000000"/>
          <w:kern w:val="36"/>
          <w:sz w:val="30"/>
          <w:szCs w:val="30"/>
          <w:lang w:eastAsia="ru-RU"/>
        </w:rPr>
        <w:t>го</w:t>
      </w:r>
      <w:r w:rsidR="00E116B5" w:rsidRPr="00E116B5">
        <w:rPr>
          <w:rFonts w:ascii="Bold" w:eastAsia="Times New Roman" w:hAnsi="Bold" w:cs="Times New Roman"/>
          <w:color w:val="000000"/>
          <w:kern w:val="36"/>
          <w:sz w:val="30"/>
          <w:szCs w:val="30"/>
          <w:lang w:eastAsia="ru-RU"/>
        </w:rPr>
        <w:t xml:space="preserve"> приложени</w:t>
      </w:r>
      <w:r>
        <w:rPr>
          <w:rFonts w:ascii="Bold" w:eastAsia="Times New Roman" w:hAnsi="Bold" w:cs="Times New Roman"/>
          <w:color w:val="000000"/>
          <w:kern w:val="36"/>
          <w:sz w:val="30"/>
          <w:szCs w:val="30"/>
          <w:lang w:eastAsia="ru-RU"/>
        </w:rPr>
        <w:t>я</w:t>
      </w:r>
      <w:r w:rsidR="00E116B5" w:rsidRPr="00E116B5">
        <w:rPr>
          <w:rFonts w:ascii="Bold" w:eastAsia="Times New Roman" w:hAnsi="Bold" w:cs="Times New Roman"/>
          <w:color w:val="000000"/>
          <w:kern w:val="36"/>
          <w:sz w:val="30"/>
          <w:szCs w:val="30"/>
          <w:lang w:eastAsia="ru-RU"/>
        </w:rPr>
        <w:t xml:space="preserve"> «</w:t>
      </w:r>
      <w:proofErr w:type="spellStart"/>
      <w:r w:rsidR="00E116B5" w:rsidRPr="00E116B5">
        <w:rPr>
          <w:rFonts w:ascii="Bold" w:eastAsia="Times New Roman" w:hAnsi="Bold" w:cs="Times New Roman"/>
          <w:color w:val="000000"/>
          <w:kern w:val="36"/>
          <w:sz w:val="30"/>
          <w:szCs w:val="30"/>
          <w:lang w:eastAsia="ru-RU"/>
        </w:rPr>
        <w:t>МосОблЕИРЦ</w:t>
      </w:r>
      <w:proofErr w:type="spellEnd"/>
      <w:r w:rsidR="00E116B5" w:rsidRPr="00E116B5">
        <w:rPr>
          <w:rFonts w:ascii="Bold" w:eastAsia="Times New Roman" w:hAnsi="Bold" w:cs="Times New Roman"/>
          <w:color w:val="000000"/>
          <w:kern w:val="36"/>
          <w:sz w:val="30"/>
          <w:szCs w:val="30"/>
          <w:lang w:eastAsia="ru-RU"/>
        </w:rPr>
        <w:t xml:space="preserve"> Онлайн», а также по теле</w:t>
      </w:r>
      <w:r w:rsidR="00E60FF9">
        <w:rPr>
          <w:rFonts w:ascii="Bold" w:eastAsia="Times New Roman" w:hAnsi="Bold" w:cs="Times New Roman"/>
          <w:color w:val="000000"/>
          <w:kern w:val="36"/>
          <w:sz w:val="30"/>
          <w:szCs w:val="30"/>
          <w:lang w:eastAsia="ru-RU"/>
        </w:rPr>
        <w:t xml:space="preserve">фону </w:t>
      </w:r>
      <w:r w:rsidR="00AF625E" w:rsidRPr="00AF625E">
        <w:rPr>
          <w:rFonts w:ascii="Bold" w:eastAsia="Times New Roman" w:hAnsi="Bold" w:cs="Times New Roman"/>
          <w:color w:val="000000"/>
          <w:kern w:val="36"/>
          <w:sz w:val="30"/>
          <w:szCs w:val="30"/>
          <w:lang w:eastAsia="ru-RU"/>
        </w:rPr>
        <w:t>8 (968) 408-83-76</w:t>
      </w:r>
    </w:p>
    <w:p w14:paraId="26B7B0FD" w14:textId="77777777" w:rsidR="00E116B5" w:rsidRDefault="00E116B5" w:rsidP="00AF625E">
      <w:pPr>
        <w:spacing w:after="0" w:line="240" w:lineRule="auto"/>
        <w:outlineLvl w:val="0"/>
        <w:rPr>
          <w:rFonts w:ascii="Bold" w:eastAsia="Times New Roman" w:hAnsi="Bold" w:cs="Times New Roman"/>
          <w:color w:val="000000"/>
          <w:kern w:val="36"/>
          <w:sz w:val="30"/>
          <w:szCs w:val="30"/>
          <w:lang w:eastAsia="ru-RU"/>
        </w:rPr>
      </w:pPr>
    </w:p>
    <w:sectPr w:rsidR="00E11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ld">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E7AD5"/>
    <w:multiLevelType w:val="hybridMultilevel"/>
    <w:tmpl w:val="4404E142"/>
    <w:lvl w:ilvl="0" w:tplc="E3E683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178007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D0"/>
    <w:rsid w:val="00020ED0"/>
    <w:rsid w:val="001628A1"/>
    <w:rsid w:val="001B6986"/>
    <w:rsid w:val="001D2EE7"/>
    <w:rsid w:val="002A491A"/>
    <w:rsid w:val="00437956"/>
    <w:rsid w:val="00507279"/>
    <w:rsid w:val="006C2B3C"/>
    <w:rsid w:val="0074723D"/>
    <w:rsid w:val="007D3A6A"/>
    <w:rsid w:val="00824B34"/>
    <w:rsid w:val="009E17D5"/>
    <w:rsid w:val="00AF625E"/>
    <w:rsid w:val="00BC720A"/>
    <w:rsid w:val="00CC7C50"/>
    <w:rsid w:val="00D401EB"/>
    <w:rsid w:val="00D404E2"/>
    <w:rsid w:val="00DD3BD4"/>
    <w:rsid w:val="00E116B5"/>
    <w:rsid w:val="00E46021"/>
    <w:rsid w:val="00E60FF9"/>
    <w:rsid w:val="00EF37EC"/>
    <w:rsid w:val="00FA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F48A"/>
  <w15:chartTrackingRefBased/>
  <w15:docId w15:val="{7CA9D526-BCA3-4266-BAEA-3CA8BA20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1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E1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035">
      <w:bodyDiv w:val="1"/>
      <w:marLeft w:val="0"/>
      <w:marRight w:val="0"/>
      <w:marTop w:val="0"/>
      <w:marBottom w:val="0"/>
      <w:divBdr>
        <w:top w:val="none" w:sz="0" w:space="0" w:color="auto"/>
        <w:left w:val="none" w:sz="0" w:space="0" w:color="auto"/>
        <w:bottom w:val="none" w:sz="0" w:space="0" w:color="auto"/>
        <w:right w:val="none" w:sz="0" w:space="0" w:color="auto"/>
      </w:divBdr>
    </w:div>
    <w:div w:id="2021349117">
      <w:bodyDiv w:val="1"/>
      <w:marLeft w:val="0"/>
      <w:marRight w:val="0"/>
      <w:marTop w:val="0"/>
      <w:marBottom w:val="0"/>
      <w:divBdr>
        <w:top w:val="none" w:sz="0" w:space="0" w:color="auto"/>
        <w:left w:val="none" w:sz="0" w:space="0" w:color="auto"/>
        <w:bottom w:val="none" w:sz="0" w:space="0" w:color="auto"/>
        <w:right w:val="none" w:sz="0" w:space="0" w:color="auto"/>
      </w:divBdr>
    </w:div>
    <w:div w:id="2046059603">
      <w:bodyDiv w:val="1"/>
      <w:marLeft w:val="0"/>
      <w:marRight w:val="0"/>
      <w:marTop w:val="0"/>
      <w:marBottom w:val="0"/>
      <w:divBdr>
        <w:top w:val="none" w:sz="0" w:space="0" w:color="auto"/>
        <w:left w:val="none" w:sz="0" w:space="0" w:color="auto"/>
        <w:bottom w:val="none" w:sz="0" w:space="0" w:color="auto"/>
        <w:right w:val="none" w:sz="0" w:space="0" w:color="auto"/>
      </w:divBdr>
      <w:divsChild>
        <w:div w:id="1627195376">
          <w:marLeft w:val="0"/>
          <w:marRight w:val="0"/>
          <w:marTop w:val="0"/>
          <w:marBottom w:val="0"/>
          <w:divBdr>
            <w:top w:val="none" w:sz="0" w:space="0" w:color="auto"/>
            <w:left w:val="none" w:sz="0" w:space="0" w:color="auto"/>
            <w:bottom w:val="none" w:sz="0" w:space="0" w:color="auto"/>
            <w:right w:val="none" w:sz="0" w:space="0" w:color="auto"/>
          </w:divBdr>
          <w:divsChild>
            <w:div w:id="540284461">
              <w:marLeft w:val="0"/>
              <w:marRight w:val="0"/>
              <w:marTop w:val="0"/>
              <w:marBottom w:val="0"/>
              <w:divBdr>
                <w:top w:val="none" w:sz="0" w:space="0" w:color="auto"/>
                <w:left w:val="none" w:sz="0" w:space="0" w:color="auto"/>
                <w:bottom w:val="none" w:sz="0" w:space="0" w:color="auto"/>
                <w:right w:val="none" w:sz="0" w:space="0" w:color="auto"/>
              </w:divBdr>
            </w:div>
            <w:div w:id="1540586151">
              <w:marLeft w:val="0"/>
              <w:marRight w:val="0"/>
              <w:marTop w:val="0"/>
              <w:marBottom w:val="0"/>
              <w:divBdr>
                <w:top w:val="none" w:sz="0" w:space="0" w:color="auto"/>
                <w:left w:val="none" w:sz="0" w:space="0" w:color="auto"/>
                <w:bottom w:val="none" w:sz="0" w:space="0" w:color="auto"/>
                <w:right w:val="none" w:sz="0" w:space="0" w:color="auto"/>
              </w:divBdr>
            </w:div>
            <w:div w:id="1981879389">
              <w:marLeft w:val="0"/>
              <w:marRight w:val="0"/>
              <w:marTop w:val="0"/>
              <w:marBottom w:val="0"/>
              <w:divBdr>
                <w:top w:val="none" w:sz="0" w:space="0" w:color="auto"/>
                <w:left w:val="none" w:sz="0" w:space="0" w:color="auto"/>
                <w:bottom w:val="none" w:sz="0" w:space="0" w:color="auto"/>
                <w:right w:val="none" w:sz="0" w:space="0" w:color="auto"/>
              </w:divBdr>
            </w:div>
            <w:div w:id="1203443525">
              <w:marLeft w:val="0"/>
              <w:marRight w:val="0"/>
              <w:marTop w:val="0"/>
              <w:marBottom w:val="0"/>
              <w:divBdr>
                <w:top w:val="none" w:sz="0" w:space="0" w:color="auto"/>
                <w:left w:val="none" w:sz="0" w:space="0" w:color="auto"/>
                <w:bottom w:val="none" w:sz="0" w:space="0" w:color="auto"/>
                <w:right w:val="none" w:sz="0" w:space="0" w:color="auto"/>
              </w:divBdr>
            </w:div>
            <w:div w:id="811751536">
              <w:marLeft w:val="0"/>
              <w:marRight w:val="0"/>
              <w:marTop w:val="0"/>
              <w:marBottom w:val="0"/>
              <w:divBdr>
                <w:top w:val="none" w:sz="0" w:space="0" w:color="auto"/>
                <w:left w:val="none" w:sz="0" w:space="0" w:color="auto"/>
                <w:bottom w:val="none" w:sz="0" w:space="0" w:color="auto"/>
                <w:right w:val="none" w:sz="0" w:space="0" w:color="auto"/>
              </w:divBdr>
            </w:div>
            <w:div w:id="1825006373">
              <w:marLeft w:val="0"/>
              <w:marRight w:val="0"/>
              <w:marTop w:val="0"/>
              <w:marBottom w:val="0"/>
              <w:divBdr>
                <w:top w:val="none" w:sz="0" w:space="0" w:color="auto"/>
                <w:left w:val="none" w:sz="0" w:space="0" w:color="auto"/>
                <w:bottom w:val="none" w:sz="0" w:space="0" w:color="auto"/>
                <w:right w:val="none" w:sz="0" w:space="0" w:color="auto"/>
              </w:divBdr>
            </w:div>
            <w:div w:id="958608102">
              <w:marLeft w:val="0"/>
              <w:marRight w:val="0"/>
              <w:marTop w:val="0"/>
              <w:marBottom w:val="0"/>
              <w:divBdr>
                <w:top w:val="none" w:sz="0" w:space="0" w:color="auto"/>
                <w:left w:val="none" w:sz="0" w:space="0" w:color="auto"/>
                <w:bottom w:val="none" w:sz="0" w:space="0" w:color="auto"/>
                <w:right w:val="none" w:sz="0" w:space="0" w:color="auto"/>
              </w:divBdr>
            </w:div>
            <w:div w:id="10929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720</Words>
  <Characters>4105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 Анатольевна Лажиева</cp:lastModifiedBy>
  <cp:revision>4</cp:revision>
  <dcterms:created xsi:type="dcterms:W3CDTF">2022-07-12T08:13:00Z</dcterms:created>
  <dcterms:modified xsi:type="dcterms:W3CDTF">2022-08-16T10:50:00Z</dcterms:modified>
</cp:coreProperties>
</file>